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85EA6" w14:textId="77777777" w:rsidR="004D25AA" w:rsidRPr="001306DB" w:rsidRDefault="004D25AA" w:rsidP="006C5009">
      <w:pPr>
        <w:jc w:val="center"/>
        <w:rPr>
          <w:rFonts w:ascii="Century" w:eastAsia="ＭＳ 明朝" w:hAnsi="Century"/>
          <w:sz w:val="24"/>
          <w:szCs w:val="24"/>
        </w:rPr>
      </w:pPr>
      <w:bookmarkStart w:id="0" w:name="_GoBack"/>
      <w:bookmarkEnd w:id="0"/>
      <w:r w:rsidRPr="001306DB">
        <w:rPr>
          <w:rFonts w:ascii="Century" w:eastAsia="ＭＳ 明朝" w:hAnsi="Century"/>
          <w:sz w:val="24"/>
          <w:szCs w:val="24"/>
        </w:rPr>
        <w:t>社会福祉における『参加』を問い直す</w:t>
      </w:r>
    </w:p>
    <w:p w14:paraId="19D66B3E" w14:textId="304B0687" w:rsidR="006E59F9" w:rsidRPr="001306DB" w:rsidRDefault="006E59F9" w:rsidP="006C5009">
      <w:pPr>
        <w:jc w:val="center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障害者権利条約に</w:t>
      </w:r>
      <w:r w:rsidR="00D20EBE" w:rsidRPr="001306DB">
        <w:rPr>
          <w:rFonts w:ascii="Century" w:eastAsia="ＭＳ 明朝" w:hAnsi="Century"/>
        </w:rPr>
        <w:t>潜む</w:t>
      </w:r>
      <w:r w:rsidRPr="001306DB">
        <w:rPr>
          <w:rFonts w:ascii="Century" w:eastAsia="ＭＳ 明朝" w:hAnsi="Century"/>
        </w:rPr>
        <w:t>豊富な視点　実践の試行と蓄積を</w:t>
      </w:r>
    </w:p>
    <w:p w14:paraId="69EA1E86" w14:textId="55A1E1EE" w:rsidR="00377DD5" w:rsidRPr="001306DB" w:rsidRDefault="00377DD5">
      <w:pPr>
        <w:rPr>
          <w:rFonts w:ascii="Century" w:eastAsia="ＭＳ 明朝" w:hAnsi="Century"/>
        </w:rPr>
      </w:pPr>
    </w:p>
    <w:p w14:paraId="33D4C1C8" w14:textId="349EBEFB" w:rsidR="00DF1B99" w:rsidRPr="001306DB" w:rsidRDefault="00DF1B99" w:rsidP="006C5009">
      <w:pPr>
        <w:jc w:val="right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NPO</w:t>
      </w:r>
      <w:r w:rsidRPr="001306DB">
        <w:rPr>
          <w:rFonts w:ascii="Century" w:eastAsia="ＭＳ 明朝" w:hAnsi="Century"/>
        </w:rPr>
        <w:t>法人日本障害者協議会代表　藤</w:t>
      </w:r>
      <w:r w:rsidRPr="001306DB">
        <w:rPr>
          <w:rFonts w:ascii="Century" w:eastAsia="ＭＳ 明朝" w:hAnsi="Century"/>
        </w:rPr>
        <w:t xml:space="preserve"> </w:t>
      </w:r>
      <w:r w:rsidRPr="001306DB">
        <w:rPr>
          <w:rFonts w:ascii="Century" w:eastAsia="ＭＳ 明朝" w:hAnsi="Century"/>
        </w:rPr>
        <w:t>井</w:t>
      </w:r>
      <w:r w:rsidRPr="001306DB">
        <w:rPr>
          <w:rFonts w:ascii="Century" w:eastAsia="ＭＳ 明朝" w:hAnsi="Century"/>
        </w:rPr>
        <w:t xml:space="preserve"> </w:t>
      </w:r>
      <w:r w:rsidRPr="001306DB">
        <w:rPr>
          <w:rFonts w:ascii="Century" w:eastAsia="ＭＳ 明朝" w:hAnsi="Century"/>
        </w:rPr>
        <w:t>克</w:t>
      </w:r>
      <w:r w:rsidRPr="001306DB">
        <w:rPr>
          <w:rFonts w:ascii="Century" w:eastAsia="ＭＳ 明朝" w:hAnsi="Century"/>
        </w:rPr>
        <w:t xml:space="preserve"> </w:t>
      </w:r>
      <w:r w:rsidRPr="001306DB">
        <w:rPr>
          <w:rFonts w:ascii="Century" w:eastAsia="ＭＳ 明朝" w:hAnsi="Century"/>
        </w:rPr>
        <w:t>徳</w:t>
      </w:r>
    </w:p>
    <w:p w14:paraId="15ADEBFB" w14:textId="39FF0BAE" w:rsidR="00DF1B99" w:rsidRPr="001306DB" w:rsidRDefault="00DF1B99">
      <w:pPr>
        <w:rPr>
          <w:rFonts w:ascii="Century" w:eastAsia="ＭＳ 明朝" w:hAnsi="Century"/>
        </w:rPr>
      </w:pPr>
    </w:p>
    <w:p w14:paraId="086FF4E5" w14:textId="77777777" w:rsidR="009278A1" w:rsidRPr="001306DB" w:rsidRDefault="009278A1">
      <w:pPr>
        <w:rPr>
          <w:rFonts w:ascii="Century" w:eastAsia="ＭＳ 明朝" w:hAnsi="Century"/>
        </w:rPr>
      </w:pPr>
    </w:p>
    <w:p w14:paraId="53262863" w14:textId="041ADD71" w:rsidR="00377DD5" w:rsidRPr="001306DB" w:rsidRDefault="00377DD5">
      <w:pPr>
        <w:rPr>
          <w:rFonts w:ascii="HGPｺﾞｼｯｸE" w:eastAsia="HGPｺﾞｼｯｸE" w:hAnsi="HGPｺﾞｼｯｸE"/>
        </w:rPr>
      </w:pPr>
      <w:r w:rsidRPr="001306DB">
        <w:rPr>
          <w:rFonts w:ascii="HGPｺﾞｼｯｸE" w:eastAsia="HGPｺﾞｼｯｸE" w:hAnsi="HGPｺﾞｼｯｸE"/>
        </w:rPr>
        <w:t>はじめに</w:t>
      </w:r>
    </w:p>
    <w:p w14:paraId="3BAB72DD" w14:textId="3B62492C" w:rsidR="00087BB7" w:rsidRPr="001306DB" w:rsidRDefault="00087BB7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・</w:t>
      </w:r>
      <w:r w:rsidR="00377DD5" w:rsidRPr="001306DB">
        <w:rPr>
          <w:rFonts w:ascii="Century" w:eastAsia="ＭＳ 明朝" w:hAnsi="Century"/>
        </w:rPr>
        <w:t>自己紹介</w:t>
      </w:r>
    </w:p>
    <w:p w14:paraId="7038DC78" w14:textId="77777777" w:rsidR="00D20EBE" w:rsidRPr="001306DB" w:rsidRDefault="00087BB7" w:rsidP="00D20EBE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・</w:t>
      </w:r>
      <w:r w:rsidR="00377DD5" w:rsidRPr="001306DB">
        <w:rPr>
          <w:rFonts w:ascii="Century" w:eastAsia="ＭＳ 明朝" w:hAnsi="Century"/>
        </w:rPr>
        <w:t>講演のあらまし</w:t>
      </w:r>
    </w:p>
    <w:p w14:paraId="490A36EE" w14:textId="77777777" w:rsidR="00D20EBE" w:rsidRPr="001306DB" w:rsidRDefault="00D20EBE" w:rsidP="00D20EBE">
      <w:pPr>
        <w:rPr>
          <w:rFonts w:ascii="Century" w:eastAsia="ＭＳ 明朝" w:hAnsi="Century"/>
        </w:rPr>
      </w:pPr>
    </w:p>
    <w:p w14:paraId="0E6BECC0" w14:textId="3AAD987A" w:rsidR="00377DD5" w:rsidRPr="001306DB" w:rsidRDefault="009278A1" w:rsidP="00D20EBE">
      <w:pPr>
        <w:rPr>
          <w:rFonts w:ascii="Century" w:eastAsia="ＭＳ 明朝" w:hAnsi="Century"/>
        </w:rPr>
      </w:pPr>
      <w:r w:rsidRPr="001306DB">
        <w:rPr>
          <w:rFonts w:ascii="Cambria Math" w:eastAsia="ＭＳ 明朝" w:hAnsi="Cambria Math" w:cs="Cambria Math" w:hint="eastAsia"/>
        </w:rPr>
        <w:t>◆</w:t>
      </w:r>
      <w:r w:rsidR="00377DD5" w:rsidRPr="001306DB">
        <w:rPr>
          <w:rFonts w:ascii="Century" w:eastAsia="ＭＳ 明朝" w:hAnsi="Century"/>
        </w:rPr>
        <w:t>障害者権利条約の制定過程で</w:t>
      </w:r>
      <w:r w:rsidR="00087BB7" w:rsidRPr="001306DB">
        <w:rPr>
          <w:rFonts w:ascii="Century" w:eastAsia="ＭＳ 明朝" w:hAnsi="Century"/>
        </w:rPr>
        <w:t>くり返された</w:t>
      </w:r>
      <w:r w:rsidR="00377DD5" w:rsidRPr="001306DB">
        <w:rPr>
          <w:rFonts w:ascii="Century" w:eastAsia="ＭＳ 明朝" w:hAnsi="Century"/>
        </w:rPr>
        <w:t>フレーズ</w:t>
      </w:r>
    </w:p>
    <w:p w14:paraId="6EA43438" w14:textId="63376B1B" w:rsidR="00377DD5" w:rsidRPr="001306DB" w:rsidRDefault="00377DD5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「私たち抜きに私たちのことを決めないで</w:t>
      </w:r>
      <w:r w:rsidR="006C5009" w:rsidRPr="001306DB">
        <w:rPr>
          <w:rFonts w:ascii="Century" w:eastAsia="ＭＳ 明朝" w:hAnsi="Century"/>
        </w:rPr>
        <w:t>―</w:t>
      </w:r>
      <w:r w:rsidRPr="001306DB">
        <w:rPr>
          <w:rFonts w:ascii="Century" w:eastAsia="ＭＳ 明朝" w:hAnsi="Century"/>
        </w:rPr>
        <w:t xml:space="preserve"> Nothing About Us Without Us </w:t>
      </w:r>
      <w:r w:rsidRPr="001306DB">
        <w:rPr>
          <w:rFonts w:ascii="Century" w:eastAsia="ＭＳ 明朝" w:hAnsi="Century"/>
        </w:rPr>
        <w:t>」</w:t>
      </w:r>
    </w:p>
    <w:p w14:paraId="6F9EF6B1" w14:textId="77777777" w:rsidR="00087BB7" w:rsidRPr="001306DB" w:rsidRDefault="00087BB7">
      <w:pPr>
        <w:rPr>
          <w:rFonts w:ascii="Century" w:eastAsia="ＭＳ 明朝" w:hAnsi="Century"/>
        </w:rPr>
      </w:pPr>
    </w:p>
    <w:p w14:paraId="12224F24" w14:textId="43909A0B" w:rsidR="00DF1B99" w:rsidRPr="001306DB" w:rsidRDefault="00092548" w:rsidP="00BF13EB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障害者権利条約（以下、権利条約）は、第</w:t>
      </w:r>
      <w:r w:rsidR="006C5009" w:rsidRPr="001306DB">
        <w:rPr>
          <w:rFonts w:ascii="Century" w:eastAsia="ＭＳ 明朝" w:hAnsi="Century"/>
        </w:rPr>
        <w:t>61</w:t>
      </w:r>
      <w:r w:rsidRPr="001306DB">
        <w:rPr>
          <w:rFonts w:ascii="Century" w:eastAsia="ＭＳ 明朝" w:hAnsi="Century"/>
        </w:rPr>
        <w:t>国連総会で採択され（</w:t>
      </w:r>
      <w:r w:rsidRPr="001306DB">
        <w:rPr>
          <w:rFonts w:ascii="Century" w:eastAsia="ＭＳ 明朝" w:hAnsi="Century"/>
        </w:rPr>
        <w:t>2006</w:t>
      </w:r>
      <w:r w:rsidRPr="001306DB">
        <w:rPr>
          <w:rFonts w:ascii="Century" w:eastAsia="ＭＳ 明朝" w:hAnsi="Century"/>
        </w:rPr>
        <w:t>年</w:t>
      </w:r>
      <w:r w:rsidRPr="001306DB">
        <w:rPr>
          <w:rFonts w:ascii="Century" w:eastAsia="ＭＳ 明朝" w:hAnsi="Century"/>
        </w:rPr>
        <w:t>12</w:t>
      </w:r>
      <w:r w:rsidRPr="001306DB">
        <w:rPr>
          <w:rFonts w:ascii="Century" w:eastAsia="ＭＳ 明朝" w:hAnsi="Century"/>
        </w:rPr>
        <w:t>月</w:t>
      </w:r>
      <w:r w:rsidRPr="001306DB">
        <w:rPr>
          <w:rFonts w:ascii="Century" w:eastAsia="ＭＳ 明朝" w:hAnsi="Century"/>
        </w:rPr>
        <w:t>13</w:t>
      </w:r>
      <w:r w:rsidRPr="001306DB">
        <w:rPr>
          <w:rFonts w:ascii="Century" w:eastAsia="ＭＳ 明朝" w:hAnsi="Century"/>
        </w:rPr>
        <w:t>日）、日本では</w:t>
      </w:r>
      <w:r w:rsidRPr="001306DB">
        <w:rPr>
          <w:rFonts w:ascii="Century" w:eastAsia="ＭＳ 明朝" w:hAnsi="Century"/>
        </w:rPr>
        <w:t>2014</w:t>
      </w:r>
      <w:r w:rsidRPr="001306DB">
        <w:rPr>
          <w:rFonts w:ascii="Century" w:eastAsia="ＭＳ 明朝" w:hAnsi="Century"/>
        </w:rPr>
        <w:t>年１月</w:t>
      </w:r>
      <w:r w:rsidRPr="001306DB">
        <w:rPr>
          <w:rFonts w:ascii="Century" w:eastAsia="ＭＳ 明朝" w:hAnsi="Century"/>
        </w:rPr>
        <w:t>20</w:t>
      </w:r>
      <w:r w:rsidRPr="001306DB">
        <w:rPr>
          <w:rFonts w:ascii="Century" w:eastAsia="ＭＳ 明朝" w:hAnsi="Century"/>
        </w:rPr>
        <w:t>日に批准した。</w:t>
      </w:r>
      <w:r w:rsidR="00256F28" w:rsidRPr="001306DB">
        <w:rPr>
          <w:rFonts w:ascii="Century" w:eastAsia="ＭＳ 明朝" w:hAnsi="Century"/>
        </w:rPr>
        <w:t>世界の障害分野の全体を通して、圧倒的な存在感を有する権利条約に</w:t>
      </w:r>
      <w:r w:rsidR="004B3B89" w:rsidRPr="001306DB">
        <w:rPr>
          <w:rFonts w:ascii="Century" w:eastAsia="ＭＳ 明朝" w:hAnsi="Century"/>
        </w:rPr>
        <w:t>あって</w:t>
      </w:r>
      <w:r w:rsidR="00256F28" w:rsidRPr="001306DB">
        <w:rPr>
          <w:rFonts w:ascii="Century" w:eastAsia="ＭＳ 明朝" w:hAnsi="Century"/>
        </w:rPr>
        <w:t>、</w:t>
      </w:r>
      <w:r w:rsidR="009D156F" w:rsidRPr="001306DB">
        <w:rPr>
          <w:rFonts w:ascii="Century" w:eastAsia="ＭＳ 明朝" w:hAnsi="Century"/>
        </w:rPr>
        <w:t>このフレーズの持つ意義は大きい。もし、制定過程でこのフレーズの実質が無かったとしたら、存在感も</w:t>
      </w:r>
      <w:r w:rsidR="00D20EBE" w:rsidRPr="001306DB">
        <w:rPr>
          <w:rFonts w:ascii="Century" w:eastAsia="ＭＳ 明朝" w:hAnsi="Century"/>
        </w:rPr>
        <w:t>期待感</w:t>
      </w:r>
      <w:r w:rsidR="009D156F" w:rsidRPr="001306DB">
        <w:rPr>
          <w:rFonts w:ascii="Century" w:eastAsia="ＭＳ 明朝" w:hAnsi="Century"/>
        </w:rPr>
        <w:t>も、今日</w:t>
      </w:r>
      <w:r w:rsidR="00087BB7" w:rsidRPr="001306DB">
        <w:rPr>
          <w:rFonts w:ascii="Century" w:eastAsia="ＭＳ 明朝" w:hAnsi="Century"/>
        </w:rPr>
        <w:t>の</w:t>
      </w:r>
      <w:r w:rsidR="00D20EBE" w:rsidRPr="001306DB">
        <w:rPr>
          <w:rFonts w:ascii="Century" w:eastAsia="ＭＳ 明朝" w:hAnsi="Century"/>
        </w:rPr>
        <w:t>ポジション</w:t>
      </w:r>
      <w:r w:rsidR="00087BB7" w:rsidRPr="001306DB">
        <w:rPr>
          <w:rFonts w:ascii="Century" w:eastAsia="ＭＳ 明朝" w:hAnsi="Century"/>
        </w:rPr>
        <w:t>はなかったと言えよう。</w:t>
      </w:r>
      <w:r w:rsidR="00DF1B99" w:rsidRPr="001306DB">
        <w:rPr>
          <w:rFonts w:ascii="Century" w:eastAsia="ＭＳ 明朝" w:hAnsi="Century"/>
        </w:rPr>
        <w:t>「私たち抜きに私たちのことを決めないで」は、</w:t>
      </w:r>
      <w:r w:rsidR="004B3B89" w:rsidRPr="001306DB">
        <w:rPr>
          <w:rFonts w:ascii="Century" w:eastAsia="ＭＳ 明朝" w:hAnsi="Century"/>
        </w:rPr>
        <w:t>障害分野に関する政策の制定過程はもとより、</w:t>
      </w:r>
      <w:r w:rsidR="00D20EBE" w:rsidRPr="001306DB">
        <w:rPr>
          <w:rFonts w:ascii="Century" w:eastAsia="ＭＳ 明朝" w:hAnsi="Century"/>
        </w:rPr>
        <w:t>現場での</w:t>
      </w:r>
      <w:r w:rsidR="00DF1B99" w:rsidRPr="001306DB">
        <w:rPr>
          <w:rFonts w:ascii="Century" w:eastAsia="ＭＳ 明朝" w:hAnsi="Century"/>
        </w:rPr>
        <w:t>実践（支援）の全般にわたって</w:t>
      </w:r>
      <w:r w:rsidR="00D20EBE" w:rsidRPr="001306DB">
        <w:rPr>
          <w:rFonts w:ascii="Century" w:eastAsia="ＭＳ 明朝" w:hAnsi="Century"/>
        </w:rPr>
        <w:t>欠くことの</w:t>
      </w:r>
      <w:r w:rsidR="00DF1B99" w:rsidRPr="001306DB">
        <w:rPr>
          <w:rFonts w:ascii="Century" w:eastAsia="ＭＳ 明朝" w:hAnsi="Century"/>
        </w:rPr>
        <w:t>できない視座の一つと言え</w:t>
      </w:r>
      <w:r w:rsidR="00087BB7" w:rsidRPr="001306DB">
        <w:rPr>
          <w:rFonts w:ascii="Century" w:eastAsia="ＭＳ 明朝" w:hAnsi="Century"/>
        </w:rPr>
        <w:t>る</w:t>
      </w:r>
      <w:r w:rsidR="00DF1B99" w:rsidRPr="001306DB">
        <w:rPr>
          <w:rFonts w:ascii="Century" w:eastAsia="ＭＳ 明朝" w:hAnsi="Century"/>
        </w:rPr>
        <w:t>。</w:t>
      </w:r>
      <w:r w:rsidR="001D0665" w:rsidRPr="001306DB">
        <w:rPr>
          <w:rFonts w:ascii="Century" w:eastAsia="ＭＳ 明朝" w:hAnsi="Century"/>
        </w:rPr>
        <w:t>なお、</w:t>
      </w:r>
      <w:r w:rsidR="00D20EBE" w:rsidRPr="001306DB">
        <w:rPr>
          <w:rFonts w:ascii="Century" w:eastAsia="ＭＳ 明朝" w:hAnsi="Century"/>
        </w:rPr>
        <w:t>国連での審議において、</w:t>
      </w:r>
      <w:r w:rsidR="001D0665" w:rsidRPr="001306DB">
        <w:rPr>
          <w:rFonts w:ascii="Century" w:eastAsia="ＭＳ 明朝" w:hAnsi="Century"/>
        </w:rPr>
        <w:t>このフレーズの実質化が成った背景として、次の諸点があげられる。</w:t>
      </w:r>
    </w:p>
    <w:p w14:paraId="330C8F66" w14:textId="3B002FF9" w:rsidR="001D0665" w:rsidRPr="001306DB" w:rsidRDefault="006D2517" w:rsidP="00BF13EB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・</w:t>
      </w:r>
      <w:r w:rsidR="001D0665" w:rsidRPr="001306DB">
        <w:rPr>
          <w:rFonts w:ascii="Century" w:eastAsia="ＭＳ 明朝" w:hAnsi="Century"/>
        </w:rPr>
        <w:t>国連の成り立ちならびに主要人権条約の影響（</w:t>
      </w:r>
      <w:r w:rsidR="00087BB7" w:rsidRPr="001306DB">
        <w:rPr>
          <w:rFonts w:ascii="Century" w:eastAsia="ＭＳ 明朝" w:hAnsi="Century"/>
        </w:rPr>
        <w:t>通底しているのは、「</w:t>
      </w:r>
      <w:r w:rsidR="001D0665" w:rsidRPr="001306DB">
        <w:rPr>
          <w:rFonts w:ascii="Century" w:eastAsia="ＭＳ 明朝" w:hAnsi="Century"/>
        </w:rPr>
        <w:t>自決」ならびに「自己決定」）</w:t>
      </w:r>
    </w:p>
    <w:p w14:paraId="62A03216" w14:textId="5D73BCD6" w:rsidR="006D2517" w:rsidRPr="001306DB" w:rsidRDefault="006D2517" w:rsidP="00BF13EB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・国連の</w:t>
      </w:r>
      <w:r w:rsidR="00087BB7" w:rsidRPr="001306DB">
        <w:rPr>
          <w:rFonts w:ascii="Century" w:eastAsia="ＭＳ 明朝" w:hAnsi="Century"/>
        </w:rPr>
        <w:t>リーダー層の</w:t>
      </w:r>
      <w:r w:rsidRPr="001306DB">
        <w:rPr>
          <w:rFonts w:ascii="Century" w:eastAsia="ＭＳ 明朝" w:hAnsi="Century"/>
        </w:rPr>
        <w:t>支持（</w:t>
      </w:r>
      <w:r w:rsidR="003A7E66" w:rsidRPr="001306DB">
        <w:rPr>
          <w:rFonts w:ascii="Century" w:eastAsia="ＭＳ 明朝" w:hAnsi="Century"/>
        </w:rPr>
        <w:t>故</w:t>
      </w:r>
      <w:r w:rsidRPr="001306DB">
        <w:rPr>
          <w:rFonts w:ascii="Century" w:eastAsia="ＭＳ 明朝" w:hAnsi="Century"/>
        </w:rPr>
        <w:t>アナン事務総長や権利条約特別委員会議長の貢献）</w:t>
      </w:r>
    </w:p>
    <w:p w14:paraId="45A0751C" w14:textId="3073C2E9" w:rsidR="00087BB7" w:rsidRPr="001306DB" w:rsidRDefault="006D2517" w:rsidP="00BF13EB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・障害に関する国際</w:t>
      </w:r>
      <w:r w:rsidRPr="001306DB">
        <w:rPr>
          <w:rFonts w:ascii="Century" w:eastAsia="ＭＳ 明朝" w:hAnsi="Century"/>
        </w:rPr>
        <w:t>NGO</w:t>
      </w:r>
      <w:r w:rsidRPr="001306DB">
        <w:rPr>
          <w:rFonts w:ascii="Century" w:eastAsia="ＭＳ 明朝" w:hAnsi="Century"/>
        </w:rPr>
        <w:t>の主体的力量（</w:t>
      </w:r>
      <w:r w:rsidR="00087BB7" w:rsidRPr="001306DB">
        <w:rPr>
          <w:rFonts w:ascii="Century" w:eastAsia="ＭＳ 明朝" w:hAnsi="Century"/>
        </w:rPr>
        <w:t>国連特別委員会の</w:t>
      </w:r>
      <w:r w:rsidRPr="001306DB">
        <w:rPr>
          <w:rFonts w:ascii="Century" w:eastAsia="ＭＳ 明朝" w:hAnsi="Century"/>
        </w:rPr>
        <w:t>審議の中で</w:t>
      </w:r>
      <w:r w:rsidR="00087BB7" w:rsidRPr="001306DB">
        <w:rPr>
          <w:rFonts w:ascii="Century" w:eastAsia="ＭＳ 明朝" w:hAnsi="Century"/>
        </w:rPr>
        <w:t>の内容面のリード、ロビー活動）</w:t>
      </w:r>
    </w:p>
    <w:p w14:paraId="6DE829B6" w14:textId="6E256A43" w:rsidR="0004115F" w:rsidRPr="001306DB" w:rsidRDefault="0004115F">
      <w:pPr>
        <w:rPr>
          <w:rFonts w:ascii="Century" w:eastAsia="ＭＳ 明朝" w:hAnsi="Century"/>
        </w:rPr>
      </w:pPr>
    </w:p>
    <w:p w14:paraId="2C6A7A30" w14:textId="77777777" w:rsidR="00867148" w:rsidRPr="001306DB" w:rsidRDefault="00867148">
      <w:pPr>
        <w:rPr>
          <w:rFonts w:ascii="Century" w:eastAsia="ＭＳ 明朝" w:hAnsi="Century"/>
        </w:rPr>
      </w:pPr>
    </w:p>
    <w:p w14:paraId="2E09C92F" w14:textId="7C120D12" w:rsidR="00D20EBE" w:rsidRPr="001306DB" w:rsidRDefault="00032B71">
      <w:pPr>
        <w:rPr>
          <w:rFonts w:ascii="HGPｺﾞｼｯｸE" w:eastAsia="HGPｺﾞｼｯｸE" w:hAnsi="HGPｺﾞｼｯｸE"/>
        </w:rPr>
      </w:pPr>
      <w:r w:rsidRPr="001306DB">
        <w:rPr>
          <w:rFonts w:ascii="HGPｺﾞｼｯｸE" w:eastAsia="HGPｺﾞｼｯｸE" w:hAnsi="HGPｺﾞｼｯｸE" w:cs="ＭＳ 明朝" w:hint="eastAsia"/>
        </w:rPr>
        <w:t>Ⅰ</w:t>
      </w:r>
      <w:r w:rsidR="002A0B3A" w:rsidRPr="001306DB">
        <w:rPr>
          <w:rFonts w:ascii="HGPｺﾞｼｯｸE" w:eastAsia="HGPｺﾞｼｯｸE" w:hAnsi="HGPｺﾞｼｯｸE"/>
        </w:rPr>
        <w:t xml:space="preserve">　</w:t>
      </w:r>
      <w:r w:rsidR="00197D15" w:rsidRPr="001306DB">
        <w:rPr>
          <w:rFonts w:ascii="HGPｺﾞｼｯｸE" w:eastAsia="HGPｺﾞｼｯｸE" w:hAnsi="HGPｺﾞｼｯｸE"/>
        </w:rPr>
        <w:t>権利条約</w:t>
      </w:r>
      <w:r w:rsidR="00D20EBE" w:rsidRPr="001306DB">
        <w:rPr>
          <w:rFonts w:ascii="HGPｺﾞｼｯｸE" w:eastAsia="HGPｺﾞｼｯｸE" w:hAnsi="HGPｺﾞｼｯｸE"/>
        </w:rPr>
        <w:t>は『参加』を具体化するための礎</w:t>
      </w:r>
    </w:p>
    <w:p w14:paraId="0B3E1032" w14:textId="20610932" w:rsidR="006E59F9" w:rsidRPr="001306DB" w:rsidRDefault="002A0B3A" w:rsidP="00BF13EB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１．</w:t>
      </w:r>
      <w:r w:rsidRPr="001306DB">
        <w:rPr>
          <w:rFonts w:ascii="Century" w:eastAsia="ＭＳ 明朝" w:hAnsi="Century"/>
        </w:rPr>
        <w:t xml:space="preserve"> </w:t>
      </w:r>
      <w:r w:rsidR="006E59F9" w:rsidRPr="001306DB">
        <w:rPr>
          <w:rFonts w:ascii="Century" w:eastAsia="ＭＳ 明朝" w:hAnsi="Century"/>
        </w:rPr>
        <w:t>権利条約とは（</w:t>
      </w:r>
      <w:r w:rsidR="006E59F9" w:rsidRPr="001306DB">
        <w:rPr>
          <w:rFonts w:ascii="Century" w:eastAsia="ＭＳ 明朝" w:hAnsi="Century"/>
        </w:rPr>
        <w:t>25</w:t>
      </w:r>
      <w:r w:rsidR="006E59F9" w:rsidRPr="001306DB">
        <w:rPr>
          <w:rFonts w:ascii="Century" w:eastAsia="ＭＳ 明朝" w:hAnsi="Century"/>
        </w:rPr>
        <w:t>項目の前文と</w:t>
      </w:r>
      <w:r w:rsidR="006E59F9" w:rsidRPr="001306DB">
        <w:rPr>
          <w:rFonts w:ascii="Century" w:eastAsia="ＭＳ 明朝" w:hAnsi="Century"/>
        </w:rPr>
        <w:t>50</w:t>
      </w:r>
      <w:r w:rsidR="006E59F9" w:rsidRPr="001306DB">
        <w:rPr>
          <w:rFonts w:ascii="Century" w:eastAsia="ＭＳ 明朝" w:hAnsi="Century"/>
        </w:rPr>
        <w:t>箇条の本則から構成）</w:t>
      </w:r>
    </w:p>
    <w:p w14:paraId="6896ED8A" w14:textId="77777777" w:rsidR="00867148" w:rsidRPr="001306DB" w:rsidRDefault="00867148" w:rsidP="006C5009">
      <w:pPr>
        <w:rPr>
          <w:rFonts w:ascii="Century" w:eastAsia="ＭＳ 明朝" w:hAnsi="Century"/>
        </w:rPr>
      </w:pPr>
    </w:p>
    <w:p w14:paraId="4C59306B" w14:textId="0BDE4202" w:rsidR="00197D15" w:rsidRPr="001306DB" w:rsidRDefault="002A0B3A" w:rsidP="00BF13EB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２．</w:t>
      </w:r>
      <w:r w:rsidRPr="001306DB">
        <w:rPr>
          <w:rFonts w:ascii="Century" w:eastAsia="ＭＳ 明朝" w:hAnsi="Century"/>
        </w:rPr>
        <w:t xml:space="preserve"> </w:t>
      </w:r>
      <w:r w:rsidR="00197D15" w:rsidRPr="001306DB">
        <w:rPr>
          <w:rFonts w:ascii="Century" w:eastAsia="ＭＳ 明朝" w:hAnsi="Century"/>
        </w:rPr>
        <w:t>権利条約のルーツの一つは国際障害者年（</w:t>
      </w:r>
      <w:r w:rsidR="00197D15" w:rsidRPr="001306DB">
        <w:rPr>
          <w:rFonts w:ascii="Century" w:eastAsia="ＭＳ 明朝" w:hAnsi="Century"/>
        </w:rPr>
        <w:t>1981</w:t>
      </w:r>
      <w:r w:rsidR="00197D15" w:rsidRPr="001306DB">
        <w:rPr>
          <w:rFonts w:ascii="Century" w:eastAsia="ＭＳ 明朝" w:hAnsi="Century"/>
        </w:rPr>
        <w:t>年　テーマ：完全参加と平等）</w:t>
      </w:r>
    </w:p>
    <w:p w14:paraId="4F677C2E" w14:textId="77777777" w:rsidR="00867148" w:rsidRPr="001306DB" w:rsidRDefault="00867148" w:rsidP="006C5009">
      <w:pPr>
        <w:rPr>
          <w:rFonts w:ascii="Century" w:eastAsia="ＭＳ 明朝" w:hAnsi="Century"/>
        </w:rPr>
      </w:pPr>
    </w:p>
    <w:p w14:paraId="247F2CF4" w14:textId="0123A46C" w:rsidR="00197D15" w:rsidRPr="001306DB" w:rsidRDefault="002A0B3A" w:rsidP="006C500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３．</w:t>
      </w:r>
      <w:r w:rsidRPr="001306DB">
        <w:rPr>
          <w:rFonts w:ascii="Century" w:eastAsia="ＭＳ 明朝" w:hAnsi="Century"/>
        </w:rPr>
        <w:t xml:space="preserve"> </w:t>
      </w:r>
      <w:r w:rsidR="00197D15" w:rsidRPr="001306DB">
        <w:rPr>
          <w:rFonts w:ascii="Century" w:eastAsia="ＭＳ 明朝" w:hAnsi="Century"/>
        </w:rPr>
        <w:t>重要な視点・新たな考え方</w:t>
      </w:r>
    </w:p>
    <w:p w14:paraId="1C7632E5" w14:textId="49387F6A" w:rsidR="00197D15" w:rsidRPr="001306DB" w:rsidRDefault="002A0B3A" w:rsidP="006C5009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1) </w:t>
      </w:r>
      <w:r w:rsidR="00197D15" w:rsidRPr="001306DB">
        <w:rPr>
          <w:rFonts w:ascii="Century" w:eastAsia="ＭＳ 明朝" w:hAnsi="Century"/>
        </w:rPr>
        <w:t>固有の尊厳</w:t>
      </w:r>
    </w:p>
    <w:p w14:paraId="6B27A22B" w14:textId="0F4DBF5A" w:rsidR="00197D15" w:rsidRPr="001306DB" w:rsidRDefault="002A0B3A" w:rsidP="006C5009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2) </w:t>
      </w:r>
      <w:r w:rsidR="00197D15" w:rsidRPr="001306DB">
        <w:rPr>
          <w:rFonts w:ascii="Century" w:eastAsia="ＭＳ 明朝" w:hAnsi="Century"/>
        </w:rPr>
        <w:t>インクルージョン</w:t>
      </w:r>
    </w:p>
    <w:p w14:paraId="1C8365B4" w14:textId="05F46D6D" w:rsidR="00197D15" w:rsidRPr="001306DB" w:rsidRDefault="002A0B3A" w:rsidP="006C5009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3) </w:t>
      </w:r>
      <w:r w:rsidR="00197D15" w:rsidRPr="001306DB">
        <w:rPr>
          <w:rFonts w:ascii="Century" w:eastAsia="ＭＳ 明朝" w:hAnsi="Century"/>
        </w:rPr>
        <w:t>「他の者との平等を基礎として」（権利条約に</w:t>
      </w:r>
      <w:r w:rsidR="00197D15" w:rsidRPr="001306DB">
        <w:rPr>
          <w:rFonts w:ascii="Century" w:eastAsia="ＭＳ 明朝" w:hAnsi="Century"/>
        </w:rPr>
        <w:t>35</w:t>
      </w:r>
      <w:r w:rsidR="00197D15" w:rsidRPr="001306DB">
        <w:rPr>
          <w:rFonts w:ascii="Century" w:eastAsia="ＭＳ 明朝" w:hAnsi="Century"/>
        </w:rPr>
        <w:t>か所登場）</w:t>
      </w:r>
    </w:p>
    <w:p w14:paraId="4E00C9C0" w14:textId="51741B16" w:rsidR="00087BB7" w:rsidRPr="001306DB" w:rsidRDefault="002A0B3A" w:rsidP="006C5009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4) </w:t>
      </w:r>
      <w:r w:rsidR="00197D15" w:rsidRPr="001306DB">
        <w:rPr>
          <w:rFonts w:ascii="Century" w:eastAsia="ＭＳ 明朝" w:hAnsi="Century"/>
        </w:rPr>
        <w:t>新たな障害観・障害者観</w:t>
      </w:r>
      <w:r w:rsidR="00087BB7" w:rsidRPr="001306DB">
        <w:rPr>
          <w:rFonts w:ascii="Century" w:eastAsia="ＭＳ 明朝" w:hAnsi="Century"/>
        </w:rPr>
        <w:t xml:space="preserve">（医学モデルと社会モデルの二つの視点　社会モデルに比重を）　　</w:t>
      </w:r>
    </w:p>
    <w:p w14:paraId="21D781F7" w14:textId="2A3CA285" w:rsidR="00197D15" w:rsidRPr="001306DB" w:rsidRDefault="002A0B3A" w:rsidP="006C5009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5) </w:t>
      </w:r>
      <w:r w:rsidR="00197D15" w:rsidRPr="001306DB">
        <w:rPr>
          <w:rFonts w:ascii="Century" w:eastAsia="ＭＳ 明朝" w:hAnsi="Century"/>
        </w:rPr>
        <w:t>合理的配慮</w:t>
      </w:r>
    </w:p>
    <w:p w14:paraId="1F0397D3" w14:textId="52EB9F64" w:rsidR="00197D15" w:rsidRPr="001306DB" w:rsidRDefault="002A0B3A" w:rsidP="006C5009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6) </w:t>
      </w:r>
      <w:r w:rsidR="006C5009" w:rsidRPr="001306DB">
        <w:rPr>
          <w:rFonts w:ascii="Century" w:eastAsia="ＭＳ 明朝" w:hAnsi="Century"/>
        </w:rPr>
        <w:t>ア</w:t>
      </w:r>
      <w:r w:rsidR="00197D15" w:rsidRPr="001306DB">
        <w:rPr>
          <w:rFonts w:ascii="Century" w:eastAsia="ＭＳ 明朝" w:hAnsi="Century"/>
        </w:rPr>
        <w:t>ファーマティブアクション</w:t>
      </w:r>
    </w:p>
    <w:p w14:paraId="22935D42" w14:textId="4F3FFE36" w:rsidR="00867148" w:rsidRPr="001306DB" w:rsidRDefault="00867148" w:rsidP="006E59F9">
      <w:pPr>
        <w:rPr>
          <w:rFonts w:ascii="Century" w:eastAsia="ＭＳ 明朝" w:hAnsi="Century"/>
        </w:rPr>
      </w:pPr>
    </w:p>
    <w:p w14:paraId="650832CF" w14:textId="64BD6CB5" w:rsidR="009278A1" w:rsidRPr="001306DB" w:rsidRDefault="009278A1" w:rsidP="006E59F9">
      <w:pPr>
        <w:rPr>
          <w:rFonts w:ascii="Century" w:eastAsia="ＭＳ 明朝" w:hAnsi="Century"/>
        </w:rPr>
      </w:pPr>
    </w:p>
    <w:p w14:paraId="52003BF6" w14:textId="77777777" w:rsidR="00472F88" w:rsidRPr="001306DB" w:rsidRDefault="00472F88" w:rsidP="006E59F9">
      <w:pPr>
        <w:rPr>
          <w:rFonts w:ascii="Century" w:eastAsia="ＭＳ 明朝" w:hAnsi="Century"/>
        </w:rPr>
      </w:pPr>
    </w:p>
    <w:p w14:paraId="2A630F63" w14:textId="5013CC59" w:rsidR="006E59F9" w:rsidRPr="001306DB" w:rsidRDefault="002A0B3A" w:rsidP="006E59F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lastRenderedPageBreak/>
        <w:t>４．</w:t>
      </w:r>
      <w:r w:rsidRPr="001306DB">
        <w:rPr>
          <w:rFonts w:ascii="Century" w:eastAsia="ＭＳ 明朝" w:hAnsi="Century"/>
        </w:rPr>
        <w:t xml:space="preserve"> </w:t>
      </w:r>
      <w:r w:rsidR="006E59F9" w:rsidRPr="001306DB">
        <w:rPr>
          <w:rFonts w:ascii="Century" w:eastAsia="ＭＳ 明朝" w:hAnsi="Century"/>
        </w:rPr>
        <w:t>『参加』を考えていくうえで大切となる条項の一部</w:t>
      </w:r>
    </w:p>
    <w:p w14:paraId="35521E16" w14:textId="16EE00C3" w:rsidR="006E59F9" w:rsidRPr="001306DB" w:rsidRDefault="002A0B3A" w:rsidP="00032B71">
      <w:pPr>
        <w:ind w:leftChars="100" w:left="420" w:hangingChars="100" w:hanging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・</w:t>
      </w:r>
      <w:r w:rsidR="006E59F9" w:rsidRPr="001306DB">
        <w:rPr>
          <w:rFonts w:ascii="Century" w:eastAsia="ＭＳ 明朝" w:hAnsi="Century"/>
        </w:rPr>
        <w:t>あらゆる活動分野における障害者に関する定型化された観念、偏見及び有害な慣行（性及び年齢に基づくものを含む。）と戦うこと。（第８条－１）</w:t>
      </w:r>
    </w:p>
    <w:p w14:paraId="238E9AA2" w14:textId="5D08F20A" w:rsidR="006E59F9" w:rsidRPr="001306DB" w:rsidRDefault="002A0B3A" w:rsidP="00032B71">
      <w:pPr>
        <w:ind w:leftChars="100" w:left="420" w:hangingChars="100" w:hanging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・</w:t>
      </w:r>
      <w:r w:rsidR="006E59F9" w:rsidRPr="001306DB">
        <w:rPr>
          <w:rFonts w:ascii="Century" w:eastAsia="ＭＳ 明朝" w:hAnsi="Century"/>
        </w:rPr>
        <w:t>全ての障害者は、他の者との平等を基礎として、その心身がそのままの状態で尊重される権利を有する。（第</w:t>
      </w:r>
      <w:r w:rsidR="006E59F9" w:rsidRPr="001306DB">
        <w:rPr>
          <w:rFonts w:ascii="Century" w:eastAsia="ＭＳ 明朝" w:hAnsi="Century"/>
        </w:rPr>
        <w:t>17</w:t>
      </w:r>
      <w:r w:rsidR="006E59F9" w:rsidRPr="001306DB">
        <w:rPr>
          <w:rFonts w:ascii="Century" w:eastAsia="ＭＳ 明朝" w:hAnsi="Century"/>
        </w:rPr>
        <w:t>条）</w:t>
      </w:r>
    </w:p>
    <w:p w14:paraId="3B3A5A40" w14:textId="77777777" w:rsidR="00C84FA3" w:rsidRPr="001306DB" w:rsidRDefault="00C84FA3" w:rsidP="00032B71">
      <w:pPr>
        <w:ind w:leftChars="100" w:left="420" w:hangingChars="100" w:hanging="210"/>
        <w:rPr>
          <w:rFonts w:ascii="Century" w:eastAsia="ＭＳ 明朝" w:hAnsi="Century"/>
        </w:rPr>
      </w:pPr>
    </w:p>
    <w:p w14:paraId="10DF977A" w14:textId="4AC99B7C" w:rsidR="006E59F9" w:rsidRPr="001306DB" w:rsidRDefault="002A0B3A" w:rsidP="006E59F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５．</w:t>
      </w:r>
      <w:r w:rsidRPr="001306DB">
        <w:rPr>
          <w:rFonts w:ascii="Century" w:eastAsia="ＭＳ 明朝" w:hAnsi="Century"/>
        </w:rPr>
        <w:t xml:space="preserve"> </w:t>
      </w:r>
      <w:r w:rsidR="008A1904" w:rsidRPr="001306DB">
        <w:rPr>
          <w:rFonts w:ascii="Century" w:eastAsia="ＭＳ 明朝" w:hAnsi="Century"/>
        </w:rPr>
        <w:t>権利条約と連携すべき</w:t>
      </w:r>
      <w:r w:rsidR="001832C1" w:rsidRPr="001306DB">
        <w:rPr>
          <w:rFonts w:ascii="Century" w:eastAsia="ＭＳ 明朝" w:hAnsi="Century"/>
        </w:rPr>
        <w:t>主な規範</w:t>
      </w:r>
    </w:p>
    <w:p w14:paraId="69C2202D" w14:textId="50BD7802" w:rsidR="008A1904" w:rsidRPr="001306DB" w:rsidRDefault="009278A1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1)</w:t>
      </w:r>
      <w:r w:rsidR="00472F88" w:rsidRPr="001306DB">
        <w:rPr>
          <w:rFonts w:ascii="Century" w:eastAsia="ＭＳ 明朝" w:hAnsi="Century"/>
        </w:rPr>
        <w:t xml:space="preserve"> </w:t>
      </w:r>
      <w:r w:rsidR="008A1904" w:rsidRPr="001306DB">
        <w:rPr>
          <w:rFonts w:ascii="Century" w:eastAsia="ＭＳ 明朝" w:hAnsi="Century"/>
        </w:rPr>
        <w:t>日本国憲法（第</w:t>
      </w:r>
      <w:r w:rsidR="008A1904" w:rsidRPr="001306DB">
        <w:rPr>
          <w:rFonts w:ascii="Century" w:eastAsia="ＭＳ 明朝" w:hAnsi="Century"/>
        </w:rPr>
        <w:t>13</w:t>
      </w:r>
      <w:r w:rsidR="008A1904" w:rsidRPr="001306DB">
        <w:rPr>
          <w:rFonts w:ascii="Century" w:eastAsia="ＭＳ 明朝" w:hAnsi="Century"/>
        </w:rPr>
        <w:t>条、第</w:t>
      </w:r>
      <w:r w:rsidR="008A1904" w:rsidRPr="001306DB">
        <w:rPr>
          <w:rFonts w:ascii="Century" w:eastAsia="ＭＳ 明朝" w:hAnsi="Century"/>
        </w:rPr>
        <w:t>14</w:t>
      </w:r>
      <w:r w:rsidR="008A1904" w:rsidRPr="001306DB">
        <w:rPr>
          <w:rFonts w:ascii="Century" w:eastAsia="ＭＳ 明朝" w:hAnsi="Century"/>
        </w:rPr>
        <w:t>条、第</w:t>
      </w:r>
      <w:r w:rsidR="008A1904" w:rsidRPr="001306DB">
        <w:rPr>
          <w:rFonts w:ascii="Century" w:eastAsia="ＭＳ 明朝" w:hAnsi="Century"/>
        </w:rPr>
        <w:t>25</w:t>
      </w:r>
      <w:r w:rsidR="008A1904" w:rsidRPr="001306DB">
        <w:rPr>
          <w:rFonts w:ascii="Century" w:eastAsia="ＭＳ 明朝" w:hAnsi="Century"/>
        </w:rPr>
        <w:t>条など）</w:t>
      </w:r>
    </w:p>
    <w:p w14:paraId="30CEFE9C" w14:textId="7DD9F5B3" w:rsidR="006E59F9" w:rsidRPr="001306DB" w:rsidRDefault="00472F88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2) </w:t>
      </w:r>
      <w:r w:rsidRPr="001306DB">
        <w:rPr>
          <w:rFonts w:ascii="Century" w:eastAsia="ＭＳ 明朝" w:hAnsi="Century"/>
        </w:rPr>
        <w:t>ＳＤＧ</w:t>
      </w:r>
      <w:r w:rsidR="001832C1" w:rsidRPr="001306DB">
        <w:rPr>
          <w:rFonts w:ascii="Century" w:eastAsia="ＭＳ 明朝" w:hAnsi="Century"/>
        </w:rPr>
        <w:t>ｓ（</w:t>
      </w:r>
      <w:r w:rsidR="002A0B3A" w:rsidRPr="001306DB">
        <w:rPr>
          <w:rFonts w:ascii="Century" w:eastAsia="ＭＳ 明朝" w:hAnsi="Century"/>
        </w:rPr>
        <w:t>国連</w:t>
      </w:r>
      <w:r w:rsidR="002A0B3A" w:rsidRPr="001306DB">
        <w:rPr>
          <w:rFonts w:ascii="Century" w:eastAsia="ＭＳ 明朝" w:hAnsi="Century"/>
        </w:rPr>
        <w:t>2030</w:t>
      </w:r>
      <w:r w:rsidR="002A0B3A" w:rsidRPr="001306DB">
        <w:rPr>
          <w:rFonts w:ascii="Century" w:eastAsia="ＭＳ 明朝" w:hAnsi="Century"/>
        </w:rPr>
        <w:t>開発目標　「</w:t>
      </w:r>
      <w:r w:rsidR="001832C1" w:rsidRPr="001306DB">
        <w:rPr>
          <w:rFonts w:ascii="Century" w:eastAsia="ＭＳ 明朝" w:hAnsi="Century"/>
        </w:rPr>
        <w:t>誰一人取り残さない</w:t>
      </w:r>
      <w:r w:rsidR="002A0B3A" w:rsidRPr="001306DB">
        <w:rPr>
          <w:rFonts w:ascii="Century" w:eastAsia="ＭＳ 明朝" w:hAnsi="Century"/>
        </w:rPr>
        <w:t>」</w:t>
      </w:r>
      <w:r w:rsidR="001832C1" w:rsidRPr="001306DB">
        <w:rPr>
          <w:rFonts w:ascii="Century" w:eastAsia="ＭＳ 明朝" w:hAnsi="Century"/>
        </w:rPr>
        <w:t>）</w:t>
      </w:r>
    </w:p>
    <w:p w14:paraId="231236F5" w14:textId="77777777" w:rsidR="001832C1" w:rsidRPr="001306DB" w:rsidRDefault="001832C1" w:rsidP="006E59F9">
      <w:pPr>
        <w:rPr>
          <w:rFonts w:ascii="Century" w:eastAsia="ＭＳ 明朝" w:hAnsi="Century"/>
        </w:rPr>
      </w:pPr>
    </w:p>
    <w:p w14:paraId="65310198" w14:textId="77777777" w:rsidR="002A0B3A" w:rsidRPr="001306DB" w:rsidRDefault="002A0B3A" w:rsidP="006E59F9">
      <w:pPr>
        <w:rPr>
          <w:rFonts w:ascii="Century" w:eastAsia="ＭＳ 明朝" w:hAnsi="Century"/>
        </w:rPr>
      </w:pPr>
    </w:p>
    <w:p w14:paraId="2C1AAE76" w14:textId="518B6F0D" w:rsidR="004D25AA" w:rsidRPr="001306DB" w:rsidRDefault="00032B71" w:rsidP="006E59F9">
      <w:pPr>
        <w:rPr>
          <w:rFonts w:ascii="HGPｺﾞｼｯｸE" w:eastAsia="HGPｺﾞｼｯｸE" w:hAnsi="HGPｺﾞｼｯｸE"/>
        </w:rPr>
      </w:pPr>
      <w:r w:rsidRPr="001306DB">
        <w:rPr>
          <w:rFonts w:ascii="HGPｺﾞｼｯｸE" w:eastAsia="HGPｺﾞｼｯｸE" w:hAnsi="HGPｺﾞｼｯｸE" w:cs="ＭＳ 明朝" w:hint="eastAsia"/>
        </w:rPr>
        <w:t>Ⅱ</w:t>
      </w:r>
      <w:r w:rsidR="002A0B3A" w:rsidRPr="001306DB">
        <w:rPr>
          <w:rFonts w:ascii="HGPｺﾞｼｯｸE" w:eastAsia="HGPｺﾞｼｯｸE" w:hAnsi="HGPｺﾞｼｯｸE"/>
        </w:rPr>
        <w:t xml:space="preserve">　</w:t>
      </w:r>
      <w:r w:rsidR="004D25AA" w:rsidRPr="001306DB">
        <w:rPr>
          <w:rFonts w:ascii="HGPｺﾞｼｯｸE" w:eastAsia="HGPｺﾞｼｯｸE" w:hAnsi="HGPｺﾞｼｯｸE"/>
        </w:rPr>
        <w:t>『参加』の</w:t>
      </w:r>
      <w:r w:rsidR="001832C1" w:rsidRPr="001306DB">
        <w:rPr>
          <w:rFonts w:ascii="HGPｺﾞｼｯｸE" w:eastAsia="HGPｺﾞｼｯｸE" w:hAnsi="HGPｺﾞｼｯｸE"/>
        </w:rPr>
        <w:t>具体化に</w:t>
      </w:r>
      <w:r w:rsidR="004D25AA" w:rsidRPr="001306DB">
        <w:rPr>
          <w:rFonts w:ascii="HGPｺﾞｼｯｸE" w:eastAsia="HGPｺﾞｼｯｸE" w:hAnsi="HGPｺﾞｼｯｸE"/>
        </w:rPr>
        <w:t>向けて</w:t>
      </w:r>
    </w:p>
    <w:p w14:paraId="1FA26936" w14:textId="7A070ABD" w:rsidR="004D25AA" w:rsidRPr="001306DB" w:rsidRDefault="002A0B3A" w:rsidP="006E59F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１．</w:t>
      </w:r>
      <w:r w:rsidRPr="001306DB">
        <w:rPr>
          <w:rFonts w:ascii="Century" w:eastAsia="ＭＳ 明朝" w:hAnsi="Century"/>
        </w:rPr>
        <w:t xml:space="preserve"> </w:t>
      </w:r>
      <w:r w:rsidR="004D25AA" w:rsidRPr="001306DB">
        <w:rPr>
          <w:rFonts w:ascii="Century" w:eastAsia="ＭＳ 明朝" w:hAnsi="Century"/>
        </w:rPr>
        <w:t>『参加』の</w:t>
      </w:r>
      <w:r w:rsidRPr="001306DB">
        <w:rPr>
          <w:rFonts w:ascii="Century" w:eastAsia="ＭＳ 明朝" w:hAnsi="Century"/>
        </w:rPr>
        <w:t>質的な</w:t>
      </w:r>
      <w:r w:rsidR="00087BB7" w:rsidRPr="001306DB">
        <w:rPr>
          <w:rFonts w:ascii="Century" w:eastAsia="ＭＳ 明朝" w:hAnsi="Century"/>
        </w:rPr>
        <w:t>段階</w:t>
      </w:r>
    </w:p>
    <w:p w14:paraId="48D5AA71" w14:textId="01FE60EA" w:rsidR="000F2002" w:rsidRPr="001306DB" w:rsidRDefault="002A0B3A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1) </w:t>
      </w:r>
      <w:r w:rsidR="000F2002" w:rsidRPr="001306DB">
        <w:rPr>
          <w:rFonts w:ascii="Century" w:eastAsia="ＭＳ 明朝" w:hAnsi="Century"/>
        </w:rPr>
        <w:t>形だけの『参加』</w:t>
      </w:r>
    </w:p>
    <w:p w14:paraId="63969FF4" w14:textId="1E6B6535" w:rsidR="000F2002" w:rsidRPr="001306DB" w:rsidRDefault="002A0B3A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2) </w:t>
      </w:r>
      <w:r w:rsidR="000F2002" w:rsidRPr="001306DB">
        <w:rPr>
          <w:rFonts w:ascii="Century" w:eastAsia="ＭＳ 明朝" w:hAnsi="Century"/>
        </w:rPr>
        <w:t>仕組みとしての『参加』</w:t>
      </w:r>
    </w:p>
    <w:p w14:paraId="321CFD24" w14:textId="30619897" w:rsidR="000F2002" w:rsidRPr="001306DB" w:rsidRDefault="002A0B3A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3) </w:t>
      </w:r>
      <w:r w:rsidR="000F2002" w:rsidRPr="001306DB">
        <w:rPr>
          <w:rFonts w:ascii="Century" w:eastAsia="ＭＳ 明朝" w:hAnsi="Century"/>
        </w:rPr>
        <w:t>実感としての『参加』</w:t>
      </w:r>
    </w:p>
    <w:p w14:paraId="45289FE8" w14:textId="307E9CD7" w:rsidR="00087BB7" w:rsidRPr="001306DB" w:rsidRDefault="002A0B3A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4) </w:t>
      </w:r>
      <w:r w:rsidR="00087BB7" w:rsidRPr="001306DB">
        <w:rPr>
          <w:rFonts w:ascii="Century" w:eastAsia="ＭＳ 明朝" w:hAnsi="Century"/>
        </w:rPr>
        <w:t>結果につながる</w:t>
      </w:r>
      <w:r w:rsidR="00867148" w:rsidRPr="001306DB">
        <w:rPr>
          <w:rFonts w:ascii="Century" w:eastAsia="ＭＳ 明朝" w:hAnsi="Century"/>
        </w:rPr>
        <w:t>『</w:t>
      </w:r>
      <w:r w:rsidR="00087BB7" w:rsidRPr="001306DB">
        <w:rPr>
          <w:rFonts w:ascii="Century" w:eastAsia="ＭＳ 明朝" w:hAnsi="Century"/>
        </w:rPr>
        <w:t>参加</w:t>
      </w:r>
      <w:r w:rsidR="00867148" w:rsidRPr="001306DB">
        <w:rPr>
          <w:rFonts w:ascii="Century" w:eastAsia="ＭＳ 明朝" w:hAnsi="Century"/>
        </w:rPr>
        <w:t>』</w:t>
      </w:r>
    </w:p>
    <w:p w14:paraId="473ADBAE" w14:textId="77777777" w:rsidR="00087BB7" w:rsidRPr="001306DB" w:rsidRDefault="00087BB7" w:rsidP="006E59F9">
      <w:pPr>
        <w:rPr>
          <w:rFonts w:ascii="Century" w:eastAsia="ＭＳ 明朝" w:hAnsi="Century"/>
        </w:rPr>
      </w:pPr>
    </w:p>
    <w:p w14:paraId="5E37F76C" w14:textId="77777777" w:rsidR="003A7E66" w:rsidRPr="001306DB" w:rsidRDefault="002A0B3A" w:rsidP="006E59F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２．</w:t>
      </w:r>
      <w:r w:rsidRPr="001306DB">
        <w:rPr>
          <w:rFonts w:ascii="Century" w:eastAsia="ＭＳ 明朝" w:hAnsi="Century"/>
        </w:rPr>
        <w:t xml:space="preserve"> </w:t>
      </w:r>
      <w:r w:rsidR="008D61D3" w:rsidRPr="001306DB">
        <w:rPr>
          <w:rFonts w:ascii="Century" w:eastAsia="ＭＳ 明朝" w:hAnsi="Century"/>
        </w:rPr>
        <w:t>『参加』</w:t>
      </w:r>
      <w:r w:rsidR="00FC35F9" w:rsidRPr="001306DB">
        <w:rPr>
          <w:rFonts w:ascii="Century" w:eastAsia="ＭＳ 明朝" w:hAnsi="Century"/>
        </w:rPr>
        <w:t>を実質化する</w:t>
      </w:r>
      <w:r w:rsidR="003A7E66" w:rsidRPr="001306DB">
        <w:rPr>
          <w:rFonts w:ascii="Century" w:eastAsia="ＭＳ 明朝" w:hAnsi="Century"/>
        </w:rPr>
        <w:t>ために</w:t>
      </w:r>
    </w:p>
    <w:p w14:paraId="747C6152" w14:textId="471AC073" w:rsidR="008D61D3" w:rsidRPr="001306DB" w:rsidRDefault="002A0B3A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1) </w:t>
      </w:r>
      <w:r w:rsidR="008D61D3" w:rsidRPr="001306DB">
        <w:rPr>
          <w:rFonts w:ascii="Century" w:eastAsia="ＭＳ 明朝" w:hAnsi="Century"/>
        </w:rPr>
        <w:t>空間や時間の共有</w:t>
      </w:r>
    </w:p>
    <w:p w14:paraId="036F29D1" w14:textId="5BD4A5CB" w:rsidR="008D61D3" w:rsidRPr="001306DB" w:rsidRDefault="002A0B3A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2) </w:t>
      </w:r>
      <w:r w:rsidR="008D61D3" w:rsidRPr="001306DB">
        <w:rPr>
          <w:rFonts w:ascii="Century" w:eastAsia="ＭＳ 明朝" w:hAnsi="Century"/>
        </w:rPr>
        <w:t>決定過程への『参加』</w:t>
      </w:r>
    </w:p>
    <w:p w14:paraId="5CE57FC0" w14:textId="7B74BD85" w:rsidR="00D659D6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3) </w:t>
      </w:r>
      <w:r w:rsidRPr="001306DB">
        <w:rPr>
          <w:rFonts w:ascii="Century" w:eastAsia="ＭＳ 明朝" w:hAnsi="Century"/>
        </w:rPr>
        <w:t>合理的配慮を中心とする</w:t>
      </w:r>
      <w:r w:rsidR="003A7E66" w:rsidRPr="001306DB">
        <w:rPr>
          <w:rFonts w:ascii="Century" w:eastAsia="ＭＳ 明朝" w:hAnsi="Century"/>
        </w:rPr>
        <w:t>基本的な</w:t>
      </w:r>
      <w:r w:rsidRPr="001306DB">
        <w:rPr>
          <w:rFonts w:ascii="Century" w:eastAsia="ＭＳ 明朝" w:hAnsi="Century"/>
        </w:rPr>
        <w:t>支援</w:t>
      </w:r>
    </w:p>
    <w:p w14:paraId="4B05DC08" w14:textId="250C0A6F" w:rsidR="00D659D6" w:rsidRPr="001306DB" w:rsidRDefault="00D659D6" w:rsidP="006E59F9">
      <w:pPr>
        <w:rPr>
          <w:rFonts w:ascii="Century" w:eastAsia="ＭＳ 明朝" w:hAnsi="Century"/>
        </w:rPr>
      </w:pPr>
    </w:p>
    <w:p w14:paraId="0A38CF38" w14:textId="77777777" w:rsidR="00FC35F9" w:rsidRPr="001306DB" w:rsidRDefault="00FC35F9" w:rsidP="006E59F9">
      <w:pPr>
        <w:rPr>
          <w:rFonts w:ascii="Century" w:eastAsia="ＭＳ 明朝" w:hAnsi="Century"/>
        </w:rPr>
      </w:pPr>
    </w:p>
    <w:p w14:paraId="59F90DAE" w14:textId="63259EA9" w:rsidR="0080796A" w:rsidRPr="001306DB" w:rsidRDefault="00FC35F9" w:rsidP="006E59F9">
      <w:pPr>
        <w:rPr>
          <w:rFonts w:ascii="HGPｺﾞｼｯｸE" w:eastAsia="HGPｺﾞｼｯｸE" w:hAnsi="HGPｺﾞｼｯｸE"/>
        </w:rPr>
      </w:pPr>
      <w:r w:rsidRPr="001306DB">
        <w:rPr>
          <w:rFonts w:ascii="HGPｺﾞｼｯｸE" w:eastAsia="HGPｺﾞｼｯｸE" w:hAnsi="HGPｺﾞｼｯｸE" w:cs="ＭＳ 明朝" w:hint="eastAsia"/>
        </w:rPr>
        <w:t>Ⅲ</w:t>
      </w:r>
      <w:r w:rsidRPr="001306DB">
        <w:rPr>
          <w:rFonts w:ascii="HGPｺﾞｼｯｸE" w:eastAsia="HGPｺﾞｼｯｸE" w:hAnsi="HGPｺﾞｼｯｸE"/>
        </w:rPr>
        <w:t xml:space="preserve">　</w:t>
      </w:r>
      <w:r w:rsidR="0080796A" w:rsidRPr="001306DB">
        <w:rPr>
          <w:rFonts w:ascii="HGPｺﾞｼｯｸE" w:eastAsia="HGPｺﾞｼｯｸE" w:hAnsi="HGPｺﾞｼｯｸE"/>
        </w:rPr>
        <w:t>実践例</w:t>
      </w:r>
      <w:r w:rsidR="00BC271E" w:rsidRPr="001306DB">
        <w:rPr>
          <w:rFonts w:ascii="HGPｺﾞｼｯｸE" w:eastAsia="HGPｺﾞｼｯｸE" w:hAnsi="HGPｺﾞｼｯｸE"/>
        </w:rPr>
        <w:t>（私の体験から）</w:t>
      </w:r>
    </w:p>
    <w:p w14:paraId="2A3E6DF4" w14:textId="3757D95D" w:rsidR="00BC271E" w:rsidRPr="001306DB" w:rsidRDefault="00FC35F9" w:rsidP="006E59F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１．</w:t>
      </w:r>
      <w:r w:rsidRPr="001306DB">
        <w:rPr>
          <w:rFonts w:ascii="Century" w:eastAsia="ＭＳ 明朝" w:hAnsi="Century"/>
        </w:rPr>
        <w:t xml:space="preserve"> </w:t>
      </w:r>
      <w:r w:rsidR="00BC271E" w:rsidRPr="001306DB">
        <w:rPr>
          <w:rFonts w:ascii="Century" w:eastAsia="ＭＳ 明朝" w:hAnsi="Century"/>
        </w:rPr>
        <w:t>学校教育への『参加』</w:t>
      </w:r>
    </w:p>
    <w:p w14:paraId="4C36A000" w14:textId="582822CF" w:rsidR="00BC271E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1) </w:t>
      </w:r>
      <w:r w:rsidR="00BC271E" w:rsidRPr="001306DB">
        <w:rPr>
          <w:rFonts w:ascii="Century" w:eastAsia="ＭＳ 明朝" w:hAnsi="Century"/>
        </w:rPr>
        <w:t>障害の重い子どもは就学猶予・免除が当たり前の時代（</w:t>
      </w:r>
      <w:r w:rsidR="00BC271E" w:rsidRPr="001306DB">
        <w:rPr>
          <w:rFonts w:ascii="Century" w:eastAsia="ＭＳ 明朝" w:hAnsi="Century"/>
        </w:rPr>
        <w:t>1979</w:t>
      </w:r>
      <w:r w:rsidR="00BC271E" w:rsidRPr="001306DB">
        <w:rPr>
          <w:rFonts w:ascii="Century" w:eastAsia="ＭＳ 明朝" w:hAnsi="Century"/>
        </w:rPr>
        <w:t>年以前）</w:t>
      </w:r>
    </w:p>
    <w:p w14:paraId="421EFBB1" w14:textId="1824051C" w:rsidR="00AC2F69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2) </w:t>
      </w:r>
      <w:r w:rsidRPr="001306DB">
        <w:rPr>
          <w:rFonts w:ascii="Century" w:eastAsia="ＭＳ 明朝" w:hAnsi="Century"/>
        </w:rPr>
        <w:t>学校教育への</w:t>
      </w:r>
      <w:r w:rsidR="00AC2F69" w:rsidRPr="001306DB">
        <w:rPr>
          <w:rFonts w:ascii="Century" w:eastAsia="ＭＳ 明朝" w:hAnsi="Century"/>
        </w:rPr>
        <w:t>『参加』</w:t>
      </w:r>
      <w:r w:rsidRPr="001306DB">
        <w:rPr>
          <w:rFonts w:ascii="Century" w:eastAsia="ＭＳ 明朝" w:hAnsi="Century"/>
        </w:rPr>
        <w:t>がもたらしたもの</w:t>
      </w:r>
      <w:r w:rsidR="00867148" w:rsidRPr="001306DB">
        <w:rPr>
          <w:rFonts w:ascii="Century" w:eastAsia="ＭＳ 明朝" w:hAnsi="Century"/>
        </w:rPr>
        <w:t>―</w:t>
      </w:r>
      <w:r w:rsidR="00AC2F69" w:rsidRPr="001306DB">
        <w:rPr>
          <w:rFonts w:ascii="Century" w:eastAsia="ＭＳ 明朝" w:hAnsi="Century"/>
        </w:rPr>
        <w:t>子ども、家族、教員、社会</w:t>
      </w:r>
      <w:r w:rsidR="003A7E66" w:rsidRPr="001306DB">
        <w:rPr>
          <w:rFonts w:ascii="Century" w:eastAsia="ＭＳ 明朝" w:hAnsi="Century"/>
        </w:rPr>
        <w:t>のそれぞれで</w:t>
      </w:r>
    </w:p>
    <w:p w14:paraId="45D49614" w14:textId="77777777" w:rsidR="003A7E66" w:rsidRPr="001306DB" w:rsidRDefault="003A7E66" w:rsidP="00867148">
      <w:pPr>
        <w:ind w:firstLineChars="100" w:firstLine="210"/>
        <w:rPr>
          <w:rFonts w:ascii="Century" w:eastAsia="ＭＳ 明朝" w:hAnsi="Century"/>
        </w:rPr>
      </w:pPr>
    </w:p>
    <w:p w14:paraId="5C1D4DF6" w14:textId="06D99949" w:rsidR="00AC2F69" w:rsidRPr="001306DB" w:rsidRDefault="00FC35F9" w:rsidP="006E59F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２．</w:t>
      </w:r>
      <w:r w:rsidRPr="001306DB">
        <w:rPr>
          <w:rFonts w:ascii="Century" w:eastAsia="ＭＳ 明朝" w:hAnsi="Century"/>
        </w:rPr>
        <w:t xml:space="preserve"> </w:t>
      </w:r>
      <w:r w:rsidR="00AC2F69" w:rsidRPr="001306DB">
        <w:rPr>
          <w:rFonts w:ascii="Century" w:eastAsia="ＭＳ 明朝" w:hAnsi="Century"/>
        </w:rPr>
        <w:t>働く場</w:t>
      </w:r>
      <w:r w:rsidR="00B023F4" w:rsidRPr="001306DB">
        <w:rPr>
          <w:rFonts w:ascii="Century" w:eastAsia="ＭＳ 明朝" w:hAnsi="Century"/>
        </w:rPr>
        <w:t>（共同作業所づくり）</w:t>
      </w:r>
      <w:r w:rsidR="00AC2F69" w:rsidRPr="001306DB">
        <w:rPr>
          <w:rFonts w:ascii="Century" w:eastAsia="ＭＳ 明朝" w:hAnsi="Century"/>
        </w:rPr>
        <w:t>への『参加』</w:t>
      </w:r>
    </w:p>
    <w:p w14:paraId="71792086" w14:textId="77777777" w:rsidR="00FC35F9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1) </w:t>
      </w:r>
      <w:r w:rsidR="0080796A" w:rsidRPr="001306DB">
        <w:rPr>
          <w:rFonts w:ascii="Century" w:eastAsia="ＭＳ 明朝" w:hAnsi="Century"/>
        </w:rPr>
        <w:t>開設までのプロセス</w:t>
      </w:r>
      <w:r w:rsidRPr="001306DB">
        <w:rPr>
          <w:rFonts w:ascii="Century" w:eastAsia="ＭＳ 明朝" w:hAnsi="Century"/>
        </w:rPr>
        <w:t>（原点は、障害当事者のニード）</w:t>
      </w:r>
    </w:p>
    <w:p w14:paraId="53B5525C" w14:textId="654AC324" w:rsidR="00867148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2</w:t>
      </w:r>
      <w:r w:rsidRPr="001306DB">
        <w:rPr>
          <w:rFonts w:ascii="Century" w:eastAsia="ＭＳ 明朝" w:hAnsi="Century"/>
        </w:rPr>
        <w:t>）</w:t>
      </w:r>
      <w:r w:rsidR="00B023F4" w:rsidRPr="001306DB">
        <w:rPr>
          <w:rFonts w:ascii="Century" w:eastAsia="ＭＳ 明朝" w:hAnsi="Century"/>
        </w:rPr>
        <w:t>開設後の『参加』（働く機会の確保、運営面での関</w:t>
      </w:r>
      <w:r w:rsidR="009278A1" w:rsidRPr="001306DB">
        <w:rPr>
          <w:rFonts w:ascii="Century" w:eastAsia="ＭＳ 明朝" w:hAnsi="Century" w:hint="eastAsia"/>
        </w:rPr>
        <w:t>わ</w:t>
      </w:r>
      <w:r w:rsidR="00B023F4" w:rsidRPr="001306DB">
        <w:rPr>
          <w:rFonts w:ascii="Century" w:eastAsia="ＭＳ 明朝" w:hAnsi="Century"/>
        </w:rPr>
        <w:t>り）</w:t>
      </w:r>
    </w:p>
    <w:p w14:paraId="649BBA5F" w14:textId="77777777" w:rsidR="00BF13EB" w:rsidRPr="001306DB" w:rsidRDefault="00BF13EB" w:rsidP="00867148">
      <w:pPr>
        <w:ind w:firstLineChars="100" w:firstLine="210"/>
        <w:rPr>
          <w:rFonts w:ascii="Century" w:eastAsia="ＭＳ 明朝" w:hAnsi="Century" w:hint="eastAsia"/>
        </w:rPr>
      </w:pPr>
    </w:p>
    <w:p w14:paraId="6D861631" w14:textId="2F7918B3" w:rsidR="00BC271E" w:rsidRPr="001306DB" w:rsidRDefault="00FC35F9" w:rsidP="00867148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３．</w:t>
      </w:r>
      <w:r w:rsidR="00BC7D7A" w:rsidRPr="001306DB">
        <w:rPr>
          <w:rFonts w:ascii="Century" w:eastAsia="ＭＳ 明朝" w:hAnsi="Century"/>
        </w:rPr>
        <w:t>内閣府</w:t>
      </w:r>
      <w:r w:rsidR="0080796A" w:rsidRPr="001306DB">
        <w:rPr>
          <w:rFonts w:ascii="Century" w:eastAsia="ＭＳ 明朝" w:hAnsi="Century"/>
        </w:rPr>
        <w:t>障がい者制度改革推進会議（</w:t>
      </w:r>
      <w:r w:rsidR="0080796A" w:rsidRPr="001306DB">
        <w:rPr>
          <w:rFonts w:ascii="Century" w:eastAsia="ＭＳ 明朝" w:hAnsi="Century"/>
        </w:rPr>
        <w:t>2010</w:t>
      </w:r>
      <w:r w:rsidR="0080796A" w:rsidRPr="001306DB">
        <w:rPr>
          <w:rFonts w:ascii="Century" w:eastAsia="ＭＳ 明朝" w:hAnsi="Century"/>
        </w:rPr>
        <w:t>年～</w:t>
      </w:r>
      <w:r w:rsidR="00BC271E" w:rsidRPr="001306DB">
        <w:rPr>
          <w:rFonts w:ascii="Century" w:eastAsia="ＭＳ 明朝" w:hAnsi="Century"/>
        </w:rPr>
        <w:t>2014</w:t>
      </w:r>
      <w:r w:rsidR="00BC271E" w:rsidRPr="001306DB">
        <w:rPr>
          <w:rFonts w:ascii="Century" w:eastAsia="ＭＳ 明朝" w:hAnsi="Century"/>
        </w:rPr>
        <w:t>年）</w:t>
      </w:r>
    </w:p>
    <w:p w14:paraId="5E29B12B" w14:textId="0D59653A" w:rsidR="007646B3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1) </w:t>
      </w:r>
      <w:r w:rsidRPr="001306DB">
        <w:rPr>
          <w:rFonts w:ascii="Century" w:eastAsia="ＭＳ 明朝" w:hAnsi="Century"/>
        </w:rPr>
        <w:t>大きな</w:t>
      </w:r>
      <w:r w:rsidR="00BC7D7A" w:rsidRPr="001306DB">
        <w:rPr>
          <w:rFonts w:ascii="Century" w:eastAsia="ＭＳ 明朝" w:hAnsi="Century"/>
        </w:rPr>
        <w:t>社会実験（</w:t>
      </w:r>
      <w:r w:rsidR="00E6744C" w:rsidRPr="001306DB">
        <w:rPr>
          <w:rFonts w:ascii="Century" w:eastAsia="ＭＳ 明朝" w:hAnsi="Century"/>
        </w:rPr>
        <w:t>構成員の過半数が当事者</w:t>
      </w:r>
      <w:r w:rsidR="007646B3" w:rsidRPr="001306DB">
        <w:rPr>
          <w:rFonts w:ascii="Century" w:eastAsia="ＭＳ 明朝" w:hAnsi="Century" w:hint="eastAsia"/>
        </w:rPr>
        <w:t>（構成員</w:t>
      </w:r>
      <w:r w:rsidR="007646B3" w:rsidRPr="001306DB">
        <w:rPr>
          <w:rFonts w:ascii="Century" w:eastAsia="ＭＳ 明朝" w:hAnsi="Century" w:hint="eastAsia"/>
        </w:rPr>
        <w:t>26</w:t>
      </w:r>
      <w:r w:rsidR="007646B3" w:rsidRPr="001306DB">
        <w:rPr>
          <w:rFonts w:ascii="Century" w:eastAsia="ＭＳ 明朝" w:hAnsi="Century" w:hint="eastAsia"/>
        </w:rPr>
        <w:t>人中</w:t>
      </w:r>
      <w:r w:rsidR="007646B3" w:rsidRPr="001306DB">
        <w:rPr>
          <w:rFonts w:ascii="Century" w:eastAsia="ＭＳ 明朝" w:hAnsi="Century" w:hint="eastAsia"/>
        </w:rPr>
        <w:t>14</w:t>
      </w:r>
      <w:r w:rsidR="007646B3" w:rsidRPr="001306DB">
        <w:rPr>
          <w:rFonts w:ascii="Century" w:eastAsia="ＭＳ 明朝" w:hAnsi="Century" w:hint="eastAsia"/>
        </w:rPr>
        <w:t>人が当事者）</w:t>
      </w:r>
    </w:p>
    <w:p w14:paraId="678D8D25" w14:textId="0EAC4E55" w:rsidR="00BC7D7A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2) </w:t>
      </w:r>
      <w:r w:rsidR="00BC7D7A" w:rsidRPr="001306DB">
        <w:rPr>
          <w:rFonts w:ascii="Century" w:eastAsia="ＭＳ 明朝" w:hAnsi="Century"/>
        </w:rPr>
        <w:t>もたらした成果</w:t>
      </w:r>
      <w:r w:rsidR="000D4043" w:rsidRPr="001306DB">
        <w:rPr>
          <w:rFonts w:ascii="Century" w:eastAsia="ＭＳ 明朝" w:hAnsi="Century" w:hint="eastAsia"/>
        </w:rPr>
        <w:t>（国際的にみても高い水準、参加から参画へ）</w:t>
      </w:r>
    </w:p>
    <w:p w14:paraId="40FB02C0" w14:textId="156F4680" w:rsidR="00867148" w:rsidRPr="001306DB" w:rsidRDefault="00867148" w:rsidP="006E59F9">
      <w:pPr>
        <w:rPr>
          <w:rFonts w:ascii="Century" w:eastAsia="ＭＳ 明朝" w:hAnsi="Century"/>
        </w:rPr>
      </w:pPr>
    </w:p>
    <w:p w14:paraId="68F05990" w14:textId="5DF10FDD" w:rsidR="00BF13EB" w:rsidRPr="001306DB" w:rsidRDefault="00BF13EB" w:rsidP="006E59F9">
      <w:pPr>
        <w:rPr>
          <w:rFonts w:ascii="Century" w:eastAsia="ＭＳ 明朝" w:hAnsi="Century"/>
        </w:rPr>
      </w:pPr>
    </w:p>
    <w:p w14:paraId="03FA8760" w14:textId="2F640C87" w:rsidR="009278A1" w:rsidRPr="001306DB" w:rsidRDefault="009278A1" w:rsidP="006E59F9">
      <w:pPr>
        <w:rPr>
          <w:rFonts w:ascii="Century" w:eastAsia="ＭＳ 明朝" w:hAnsi="Century"/>
        </w:rPr>
      </w:pPr>
    </w:p>
    <w:p w14:paraId="2C415443" w14:textId="77777777" w:rsidR="00472F88" w:rsidRPr="001306DB" w:rsidRDefault="00472F88" w:rsidP="006E59F9">
      <w:pPr>
        <w:rPr>
          <w:rFonts w:ascii="Century" w:eastAsia="ＭＳ 明朝" w:hAnsi="Century"/>
        </w:rPr>
      </w:pPr>
    </w:p>
    <w:p w14:paraId="1111F8CE" w14:textId="5ECB86B0" w:rsidR="00E6744C" w:rsidRPr="001306DB" w:rsidRDefault="00FC35F9" w:rsidP="006E59F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lastRenderedPageBreak/>
        <w:t>４．</w:t>
      </w:r>
      <w:r w:rsidRPr="001306DB">
        <w:rPr>
          <w:rFonts w:ascii="Century" w:eastAsia="ＭＳ 明朝" w:hAnsi="Century"/>
        </w:rPr>
        <w:t xml:space="preserve"> </w:t>
      </w:r>
      <w:r w:rsidR="00BC7D7A" w:rsidRPr="001306DB">
        <w:rPr>
          <w:rFonts w:ascii="Century" w:eastAsia="ＭＳ 明朝" w:hAnsi="Century"/>
        </w:rPr>
        <w:t>兵庫県</w:t>
      </w:r>
      <w:r w:rsidR="00E6744C" w:rsidRPr="001306DB">
        <w:rPr>
          <w:rFonts w:ascii="Century" w:eastAsia="ＭＳ 明朝" w:hAnsi="Century"/>
        </w:rPr>
        <w:t>明石市でのインクルーシブ条例づくり</w:t>
      </w:r>
      <w:r w:rsidR="00BC7D7A" w:rsidRPr="001306DB">
        <w:rPr>
          <w:rFonts w:ascii="Century" w:eastAsia="ＭＳ 明朝" w:hAnsi="Century"/>
        </w:rPr>
        <w:t>（</w:t>
      </w:r>
      <w:r w:rsidR="00BC7D7A" w:rsidRPr="001306DB">
        <w:rPr>
          <w:rFonts w:ascii="Century" w:eastAsia="ＭＳ 明朝" w:hAnsi="Century"/>
        </w:rPr>
        <w:t>2022</w:t>
      </w:r>
      <w:r w:rsidR="00BC7D7A" w:rsidRPr="001306DB">
        <w:rPr>
          <w:rFonts w:ascii="Century" w:eastAsia="ＭＳ 明朝" w:hAnsi="Century"/>
        </w:rPr>
        <w:t>年４月施行）</w:t>
      </w:r>
    </w:p>
    <w:p w14:paraId="2747D428" w14:textId="01DC2ADE" w:rsidR="00E6744C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1) </w:t>
      </w:r>
      <w:r w:rsidR="00E6744C" w:rsidRPr="001306DB">
        <w:rPr>
          <w:rFonts w:ascii="Century" w:eastAsia="ＭＳ 明朝" w:hAnsi="Century"/>
        </w:rPr>
        <w:t>作成過程の</w:t>
      </w:r>
      <w:r w:rsidR="00F2707E" w:rsidRPr="001306DB">
        <w:rPr>
          <w:rFonts w:ascii="Century" w:eastAsia="ＭＳ 明朝" w:hAnsi="Century"/>
        </w:rPr>
        <w:t>当事者</w:t>
      </w:r>
      <w:r w:rsidR="00E6744C" w:rsidRPr="001306DB">
        <w:rPr>
          <w:rFonts w:ascii="Century" w:eastAsia="ＭＳ 明朝" w:hAnsi="Century"/>
        </w:rPr>
        <w:t>『参加』</w:t>
      </w:r>
    </w:p>
    <w:p w14:paraId="7FAB0177" w14:textId="2BBA41AE" w:rsidR="00E6744C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2) </w:t>
      </w:r>
      <w:r w:rsidR="00E6744C" w:rsidRPr="001306DB">
        <w:rPr>
          <w:rFonts w:ascii="Century" w:eastAsia="ＭＳ 明朝" w:hAnsi="Century"/>
        </w:rPr>
        <w:t>条例の内容</w:t>
      </w:r>
      <w:r w:rsidR="00F2707E" w:rsidRPr="001306DB">
        <w:rPr>
          <w:rFonts w:ascii="Century" w:eastAsia="ＭＳ 明朝" w:hAnsi="Century"/>
        </w:rPr>
        <w:t>は</w:t>
      </w:r>
      <w:r w:rsidR="00E6744C" w:rsidRPr="001306DB">
        <w:rPr>
          <w:rFonts w:ascii="Century" w:eastAsia="ＭＳ 明朝" w:hAnsi="Century"/>
        </w:rPr>
        <w:t>『参加』の促進</w:t>
      </w:r>
    </w:p>
    <w:p w14:paraId="328B8064" w14:textId="2CC95292" w:rsidR="00E6744C" w:rsidRPr="001306DB" w:rsidRDefault="00E6744C" w:rsidP="006E59F9">
      <w:pPr>
        <w:rPr>
          <w:rFonts w:ascii="Century" w:eastAsia="ＭＳ 明朝" w:hAnsi="Century"/>
        </w:rPr>
      </w:pPr>
    </w:p>
    <w:p w14:paraId="133C61AF" w14:textId="77777777" w:rsidR="00FC35F9" w:rsidRPr="001306DB" w:rsidRDefault="00FC35F9" w:rsidP="006E59F9">
      <w:pPr>
        <w:rPr>
          <w:rFonts w:ascii="Century" w:eastAsia="ＭＳ 明朝" w:hAnsi="Century"/>
        </w:rPr>
      </w:pPr>
    </w:p>
    <w:p w14:paraId="42718780" w14:textId="3DCDD0E4" w:rsidR="00E6744C" w:rsidRPr="001306DB" w:rsidRDefault="00854AEC" w:rsidP="006E59F9">
      <w:pPr>
        <w:rPr>
          <w:rFonts w:ascii="HGPｺﾞｼｯｸE" w:eastAsia="HGPｺﾞｼｯｸE" w:hAnsi="HGPｺﾞｼｯｸE"/>
        </w:rPr>
      </w:pPr>
      <w:r w:rsidRPr="001306DB">
        <w:rPr>
          <w:rFonts w:ascii="HGPｺﾞｼｯｸE" w:eastAsia="HGPｺﾞｼｯｸE" w:hAnsi="HGPｺﾞｼｯｸE" w:cs="ＭＳ 明朝" w:hint="eastAsia"/>
        </w:rPr>
        <w:t>Ⅳ</w:t>
      </w:r>
      <w:r w:rsidR="00FC35F9" w:rsidRPr="001306DB">
        <w:rPr>
          <w:rFonts w:ascii="HGPｺﾞｼｯｸE" w:eastAsia="HGPｺﾞｼｯｸE" w:hAnsi="HGPｺﾞｼｯｸE"/>
        </w:rPr>
        <w:t xml:space="preserve">　『参加』をめぐる</w:t>
      </w:r>
      <w:r w:rsidR="00E6744C" w:rsidRPr="001306DB">
        <w:rPr>
          <w:rFonts w:ascii="HGPｺﾞｼｯｸE" w:eastAsia="HGPｺﾞｼｯｸE" w:hAnsi="HGPｺﾞｼｯｸE"/>
        </w:rPr>
        <w:t>課題</w:t>
      </w:r>
    </w:p>
    <w:p w14:paraId="579F86C8" w14:textId="1564ADDB" w:rsidR="00E6744C" w:rsidRPr="001306DB" w:rsidRDefault="00FC35F9" w:rsidP="006E59F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１．</w:t>
      </w:r>
      <w:r w:rsidRPr="001306DB">
        <w:rPr>
          <w:rFonts w:ascii="Century" w:eastAsia="ＭＳ 明朝" w:hAnsi="Century"/>
        </w:rPr>
        <w:t xml:space="preserve"> </w:t>
      </w:r>
      <w:r w:rsidR="00E6744C" w:rsidRPr="001306DB">
        <w:rPr>
          <w:rFonts w:ascii="Century" w:eastAsia="ＭＳ 明朝" w:hAnsi="Century"/>
        </w:rPr>
        <w:t>『参加』とは正反対の事象の払拭</w:t>
      </w:r>
    </w:p>
    <w:p w14:paraId="5EBA175A" w14:textId="2993C57D" w:rsidR="00E6744C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1) </w:t>
      </w:r>
      <w:r w:rsidR="00E6744C" w:rsidRPr="001306DB">
        <w:rPr>
          <w:rFonts w:ascii="Century" w:eastAsia="ＭＳ 明朝" w:hAnsi="Century"/>
        </w:rPr>
        <w:t>優生政策の全面解決</w:t>
      </w:r>
    </w:p>
    <w:p w14:paraId="71E599BB" w14:textId="3B788881" w:rsidR="00E6744C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2) </w:t>
      </w:r>
      <w:r w:rsidR="00E6744C" w:rsidRPr="001306DB">
        <w:rPr>
          <w:rFonts w:ascii="Century" w:eastAsia="ＭＳ 明朝" w:hAnsi="Century"/>
        </w:rPr>
        <w:t>「精神障害問題</w:t>
      </w:r>
      <w:r w:rsidR="00EC7A4B" w:rsidRPr="001306DB">
        <w:rPr>
          <w:rFonts w:ascii="Century" w:eastAsia="ＭＳ 明朝" w:hAnsi="Century" w:hint="eastAsia"/>
        </w:rPr>
        <w:t>の解消</w:t>
      </w:r>
      <w:r w:rsidR="00E6744C" w:rsidRPr="001306DB">
        <w:rPr>
          <w:rFonts w:ascii="Century" w:eastAsia="ＭＳ 明朝" w:hAnsi="Century"/>
        </w:rPr>
        <w:t>」（社会的入院や身体拘束の撤廃など</w:t>
      </w:r>
      <w:r w:rsidR="00867148" w:rsidRPr="001306DB">
        <w:rPr>
          <w:rFonts w:ascii="Century" w:eastAsia="ＭＳ 明朝" w:hAnsi="Century"/>
        </w:rPr>
        <w:t>）</w:t>
      </w:r>
    </w:p>
    <w:p w14:paraId="71E38FC2" w14:textId="4DB2AC75" w:rsidR="00867148" w:rsidRPr="001306DB" w:rsidRDefault="000D4043" w:rsidP="00056990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 w:hint="eastAsia"/>
        </w:rPr>
        <w:t xml:space="preserve">3) </w:t>
      </w:r>
      <w:r w:rsidRPr="001306DB">
        <w:rPr>
          <w:rFonts w:ascii="Century" w:eastAsia="ＭＳ 明朝" w:hAnsi="Century" w:hint="eastAsia"/>
        </w:rPr>
        <w:t>家族依存からの脱却</w:t>
      </w:r>
      <w:r w:rsidR="00EC7A4B" w:rsidRPr="001306DB">
        <w:rPr>
          <w:rFonts w:ascii="Century" w:eastAsia="ＭＳ 明朝" w:hAnsi="Century" w:hint="eastAsia"/>
        </w:rPr>
        <w:t>（地域生活の実体の多くは家族への依存）</w:t>
      </w:r>
    </w:p>
    <w:p w14:paraId="524491A5" w14:textId="77777777" w:rsidR="000D4043" w:rsidRPr="001306DB" w:rsidRDefault="000D4043" w:rsidP="006E59F9">
      <w:pPr>
        <w:rPr>
          <w:rFonts w:ascii="Century" w:eastAsia="ＭＳ 明朝" w:hAnsi="Century"/>
        </w:rPr>
      </w:pPr>
    </w:p>
    <w:p w14:paraId="1BAA44EF" w14:textId="741C0472" w:rsidR="00E6744C" w:rsidRPr="001306DB" w:rsidRDefault="00FC35F9" w:rsidP="006E59F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２．</w:t>
      </w:r>
      <w:r w:rsidRPr="001306DB">
        <w:rPr>
          <w:rFonts w:ascii="Century" w:eastAsia="ＭＳ 明朝" w:hAnsi="Century"/>
        </w:rPr>
        <w:t xml:space="preserve"> </w:t>
      </w:r>
      <w:r w:rsidR="00E6744C" w:rsidRPr="001306DB">
        <w:rPr>
          <w:rFonts w:ascii="Century" w:eastAsia="ＭＳ 明朝" w:hAnsi="Century"/>
        </w:rPr>
        <w:t>障害者の地域生活・自立生活のための基幹政策の拡充</w:t>
      </w:r>
      <w:r w:rsidRPr="001306DB">
        <w:rPr>
          <w:rFonts w:ascii="Century" w:eastAsia="ＭＳ 明朝" w:hAnsi="Century"/>
        </w:rPr>
        <w:t>―</w:t>
      </w:r>
      <w:r w:rsidRPr="001306DB">
        <w:rPr>
          <w:rFonts w:ascii="Century" w:eastAsia="ＭＳ 明朝" w:hAnsi="Century"/>
        </w:rPr>
        <w:t>『参加』の裏打ち</w:t>
      </w:r>
    </w:p>
    <w:p w14:paraId="012703F3" w14:textId="55327BAD" w:rsidR="00E6744C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1) </w:t>
      </w:r>
      <w:r w:rsidR="00E6744C" w:rsidRPr="001306DB">
        <w:rPr>
          <w:rFonts w:ascii="Century" w:eastAsia="ＭＳ 明朝" w:hAnsi="Century"/>
        </w:rPr>
        <w:t>働く場・活動の場</w:t>
      </w:r>
    </w:p>
    <w:p w14:paraId="0825EB31" w14:textId="3CE663A0" w:rsidR="00E6744C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2) </w:t>
      </w:r>
      <w:r w:rsidR="00E6744C" w:rsidRPr="001306DB">
        <w:rPr>
          <w:rFonts w:ascii="Century" w:eastAsia="ＭＳ 明朝" w:hAnsi="Century"/>
        </w:rPr>
        <w:t>住まい</w:t>
      </w:r>
    </w:p>
    <w:p w14:paraId="0051AA93" w14:textId="77777777" w:rsidR="00FC35F9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3) </w:t>
      </w:r>
      <w:r w:rsidR="00E6744C" w:rsidRPr="001306DB">
        <w:rPr>
          <w:rFonts w:ascii="Century" w:eastAsia="ＭＳ 明朝" w:hAnsi="Century"/>
        </w:rPr>
        <w:t>人による支えの充実</w:t>
      </w:r>
    </w:p>
    <w:p w14:paraId="67A5AEB4" w14:textId="77777777" w:rsidR="00FC35F9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4) </w:t>
      </w:r>
      <w:r w:rsidR="00E6744C" w:rsidRPr="001306DB">
        <w:rPr>
          <w:rFonts w:ascii="Century" w:eastAsia="ＭＳ 明朝" w:hAnsi="Century"/>
        </w:rPr>
        <w:t>所得保障</w:t>
      </w:r>
      <w:r w:rsidRPr="001306DB">
        <w:rPr>
          <w:rFonts w:ascii="Century" w:eastAsia="ＭＳ 明朝" w:hAnsi="Century"/>
        </w:rPr>
        <w:t>（障害基礎年金制度の改善を中心に）</w:t>
      </w:r>
    </w:p>
    <w:p w14:paraId="35385DAE" w14:textId="2882166F" w:rsidR="00E6744C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5) </w:t>
      </w:r>
      <w:r w:rsidR="00E6744C" w:rsidRPr="001306DB">
        <w:rPr>
          <w:rFonts w:ascii="Century" w:eastAsia="ＭＳ 明朝" w:hAnsi="Century"/>
        </w:rPr>
        <w:t>家族負担（</w:t>
      </w:r>
      <w:r w:rsidRPr="001306DB">
        <w:rPr>
          <w:rFonts w:ascii="Century" w:eastAsia="ＭＳ 明朝" w:hAnsi="Century"/>
        </w:rPr>
        <w:t>障害当事者からは</w:t>
      </w:r>
      <w:r w:rsidR="00E6744C" w:rsidRPr="001306DB">
        <w:rPr>
          <w:rFonts w:ascii="Century" w:eastAsia="ＭＳ 明朝" w:hAnsi="Century"/>
        </w:rPr>
        <w:t>家族依存）の</w:t>
      </w:r>
      <w:r w:rsidR="00867148" w:rsidRPr="001306DB">
        <w:rPr>
          <w:rFonts w:ascii="Century" w:eastAsia="ＭＳ 明朝" w:hAnsi="Century"/>
        </w:rPr>
        <w:t>解消</w:t>
      </w:r>
    </w:p>
    <w:p w14:paraId="2F79300F" w14:textId="77777777" w:rsidR="00867148" w:rsidRPr="001306DB" w:rsidRDefault="00867148" w:rsidP="006E59F9">
      <w:pPr>
        <w:rPr>
          <w:rFonts w:ascii="Century" w:eastAsia="ＭＳ 明朝" w:hAnsi="Century"/>
        </w:rPr>
      </w:pPr>
    </w:p>
    <w:p w14:paraId="097B56BC" w14:textId="533B92BD" w:rsidR="00E6744C" w:rsidRPr="001306DB" w:rsidRDefault="00FC35F9" w:rsidP="006E59F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３．</w:t>
      </w:r>
      <w:r w:rsidRPr="001306DB">
        <w:rPr>
          <w:rFonts w:ascii="Century" w:eastAsia="ＭＳ 明朝" w:hAnsi="Century"/>
        </w:rPr>
        <w:t xml:space="preserve"> </w:t>
      </w:r>
      <w:r w:rsidR="00E6744C" w:rsidRPr="001306DB">
        <w:rPr>
          <w:rFonts w:ascii="Century" w:eastAsia="ＭＳ 明朝" w:hAnsi="Century"/>
        </w:rPr>
        <w:t>『参加』に関する実態調査</w:t>
      </w:r>
    </w:p>
    <w:p w14:paraId="77E70CC6" w14:textId="141AB1F1" w:rsidR="00E6744C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1) </w:t>
      </w:r>
      <w:r w:rsidR="00E6744C" w:rsidRPr="001306DB">
        <w:rPr>
          <w:rFonts w:ascii="Century" w:eastAsia="ＭＳ 明朝" w:hAnsi="Century"/>
        </w:rPr>
        <w:t>障害のある人と無い人との暮らし、社会参加の比較</w:t>
      </w:r>
      <w:r w:rsidRPr="001306DB">
        <w:rPr>
          <w:rFonts w:ascii="Century" w:eastAsia="ＭＳ 明朝" w:hAnsi="Century"/>
        </w:rPr>
        <w:t>（基幹統計調査に新たな動き）</w:t>
      </w:r>
    </w:p>
    <w:p w14:paraId="32B2BA57" w14:textId="76E6BD32" w:rsidR="007040E6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2) </w:t>
      </w:r>
      <w:r w:rsidR="007040E6" w:rsidRPr="001306DB">
        <w:rPr>
          <w:rFonts w:ascii="Century" w:eastAsia="ＭＳ 明朝" w:hAnsi="Century"/>
        </w:rPr>
        <w:t>障害の種別間、程度間の比較</w:t>
      </w:r>
    </w:p>
    <w:p w14:paraId="538FA011" w14:textId="770415EB" w:rsidR="007040E6" w:rsidRPr="001306DB" w:rsidRDefault="00FC35F9" w:rsidP="00867148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3) </w:t>
      </w:r>
      <w:r w:rsidR="003A7E66" w:rsidRPr="001306DB">
        <w:rPr>
          <w:rFonts w:ascii="Century" w:eastAsia="ＭＳ 明朝" w:hAnsi="Century"/>
        </w:rPr>
        <w:t>障害者の</w:t>
      </w:r>
      <w:r w:rsidR="00F2707E" w:rsidRPr="001306DB">
        <w:rPr>
          <w:rFonts w:ascii="Century" w:eastAsia="ＭＳ 明朝" w:hAnsi="Century"/>
        </w:rPr>
        <w:t>『参加』に関する国際比較</w:t>
      </w:r>
    </w:p>
    <w:p w14:paraId="4542BF3F" w14:textId="77777777" w:rsidR="00854AEC" w:rsidRPr="001306DB" w:rsidRDefault="00854AEC" w:rsidP="00867148">
      <w:pPr>
        <w:ind w:firstLineChars="100" w:firstLine="210"/>
        <w:rPr>
          <w:rFonts w:ascii="Century" w:eastAsia="ＭＳ 明朝" w:hAnsi="Century"/>
        </w:rPr>
      </w:pPr>
    </w:p>
    <w:p w14:paraId="08668DFB" w14:textId="6C2E7EB0" w:rsidR="00F2707E" w:rsidRPr="001306DB" w:rsidRDefault="00FC35F9" w:rsidP="006E59F9">
      <w:pPr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４．</w:t>
      </w:r>
      <w:r w:rsidRPr="001306DB">
        <w:rPr>
          <w:rFonts w:ascii="Century" w:eastAsia="ＭＳ 明朝" w:hAnsi="Century"/>
        </w:rPr>
        <w:t xml:space="preserve"> </w:t>
      </w:r>
      <w:r w:rsidR="007040E6" w:rsidRPr="001306DB">
        <w:rPr>
          <w:rFonts w:ascii="Century" w:eastAsia="ＭＳ 明朝" w:hAnsi="Century"/>
        </w:rPr>
        <w:t>現場</w:t>
      </w:r>
      <w:r w:rsidR="00F2707E" w:rsidRPr="001306DB">
        <w:rPr>
          <w:rFonts w:ascii="Century" w:eastAsia="ＭＳ 明朝" w:hAnsi="Century"/>
        </w:rPr>
        <w:t>（地域や事業所）</w:t>
      </w:r>
      <w:r w:rsidR="007040E6" w:rsidRPr="001306DB">
        <w:rPr>
          <w:rFonts w:ascii="Century" w:eastAsia="ＭＳ 明朝" w:hAnsi="Century"/>
        </w:rPr>
        <w:t>で</w:t>
      </w:r>
      <w:r w:rsidR="003A7E66" w:rsidRPr="001306DB">
        <w:rPr>
          <w:rFonts w:ascii="Century" w:eastAsia="ＭＳ 明朝" w:hAnsi="Century"/>
        </w:rPr>
        <w:t>の創造的な</w:t>
      </w:r>
      <w:r w:rsidR="00F2707E" w:rsidRPr="001306DB">
        <w:rPr>
          <w:rFonts w:ascii="Century" w:eastAsia="ＭＳ 明朝" w:hAnsi="Century"/>
        </w:rPr>
        <w:t>実践の推進</w:t>
      </w:r>
    </w:p>
    <w:p w14:paraId="0973696D" w14:textId="486EBFFC" w:rsidR="00FC35F9" w:rsidRPr="001306DB" w:rsidRDefault="00FC35F9" w:rsidP="00854AEC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1) </w:t>
      </w:r>
      <w:r w:rsidRPr="001306DB">
        <w:rPr>
          <w:rFonts w:ascii="Century" w:eastAsia="ＭＳ 明朝" w:hAnsi="Century"/>
        </w:rPr>
        <w:t>あらゆる実践（支援）で『参加』を意識すること</w:t>
      </w:r>
    </w:p>
    <w:p w14:paraId="33008804" w14:textId="0DF726DE" w:rsidR="007040E6" w:rsidRPr="001306DB" w:rsidRDefault="00FC35F9" w:rsidP="00854AEC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2) </w:t>
      </w:r>
      <w:r w:rsidR="007040E6" w:rsidRPr="001306DB">
        <w:rPr>
          <w:rFonts w:ascii="Century" w:eastAsia="ＭＳ 明朝" w:hAnsi="Century"/>
        </w:rPr>
        <w:t>合理的配慮の</w:t>
      </w:r>
      <w:r w:rsidR="00F2707E" w:rsidRPr="001306DB">
        <w:rPr>
          <w:rFonts w:ascii="Century" w:eastAsia="ＭＳ 明朝" w:hAnsi="Century"/>
        </w:rPr>
        <w:t>蓄積</w:t>
      </w:r>
    </w:p>
    <w:p w14:paraId="17058AF2" w14:textId="721891C3" w:rsidR="007040E6" w:rsidRPr="001306DB" w:rsidRDefault="00FC35F9" w:rsidP="00854AEC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3) </w:t>
      </w:r>
      <w:r w:rsidR="007040E6" w:rsidRPr="001306DB">
        <w:rPr>
          <w:rFonts w:ascii="Century" w:eastAsia="ＭＳ 明朝" w:hAnsi="Century"/>
        </w:rPr>
        <w:t>障害の社会モデルの視点（障壁の除去）からの実践</w:t>
      </w:r>
    </w:p>
    <w:p w14:paraId="5B73A476" w14:textId="19ED377B" w:rsidR="007040E6" w:rsidRPr="001306DB" w:rsidRDefault="00FC35F9" w:rsidP="00854AEC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4) </w:t>
      </w:r>
      <w:r w:rsidR="007040E6" w:rsidRPr="001306DB">
        <w:rPr>
          <w:rFonts w:ascii="Century" w:eastAsia="ＭＳ 明朝" w:hAnsi="Century"/>
        </w:rPr>
        <w:t>「自己決定」の実践</w:t>
      </w:r>
    </w:p>
    <w:p w14:paraId="2571982A" w14:textId="5DFF4958" w:rsidR="00F2707E" w:rsidRPr="001306DB" w:rsidRDefault="00FC35F9" w:rsidP="00854AEC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 xml:space="preserve">5) </w:t>
      </w:r>
      <w:r w:rsidR="007040E6" w:rsidRPr="001306DB">
        <w:rPr>
          <w:rFonts w:ascii="Century" w:eastAsia="ＭＳ 明朝" w:hAnsi="Century"/>
        </w:rPr>
        <w:t>『障害と参加』についての継続した</w:t>
      </w:r>
      <w:r w:rsidR="00F2707E" w:rsidRPr="001306DB">
        <w:rPr>
          <w:rFonts w:ascii="Century" w:eastAsia="ＭＳ 明朝" w:hAnsi="Century"/>
        </w:rPr>
        <w:t>検討、研究（当事者と支援者が一体となって）</w:t>
      </w:r>
    </w:p>
    <w:p w14:paraId="68F5D6FC" w14:textId="77777777" w:rsidR="00F2707E" w:rsidRPr="001306DB" w:rsidRDefault="00F2707E" w:rsidP="006E59F9">
      <w:pPr>
        <w:rPr>
          <w:rFonts w:ascii="Century" w:eastAsia="ＭＳ 明朝" w:hAnsi="Century"/>
        </w:rPr>
      </w:pPr>
    </w:p>
    <w:p w14:paraId="0FCD9B8B" w14:textId="77777777" w:rsidR="00FC35F9" w:rsidRPr="001306DB" w:rsidRDefault="00FC35F9" w:rsidP="006E59F9">
      <w:pPr>
        <w:rPr>
          <w:rFonts w:ascii="Century" w:eastAsia="ＭＳ 明朝" w:hAnsi="Century"/>
        </w:rPr>
      </w:pPr>
    </w:p>
    <w:p w14:paraId="17C231F7" w14:textId="58F34915" w:rsidR="007040E6" w:rsidRPr="001306DB" w:rsidRDefault="00FC35F9" w:rsidP="006E59F9">
      <w:pPr>
        <w:rPr>
          <w:rFonts w:ascii="HGPｺﾞｼｯｸE" w:eastAsia="HGPｺﾞｼｯｸE" w:hAnsi="HGPｺﾞｼｯｸE"/>
        </w:rPr>
      </w:pPr>
      <w:r w:rsidRPr="001306DB">
        <w:rPr>
          <w:rFonts w:ascii="HGPｺﾞｼｯｸE" w:eastAsia="HGPｺﾞｼｯｸE" w:hAnsi="HGPｺﾞｼｯｸE" w:cs="ＭＳ 明朝" w:hint="eastAsia"/>
        </w:rPr>
        <w:t>Ⅴ</w:t>
      </w:r>
      <w:r w:rsidRPr="001306DB">
        <w:rPr>
          <w:rFonts w:ascii="HGPｺﾞｼｯｸE" w:eastAsia="HGPｺﾞｼｯｸE" w:hAnsi="HGPｺﾞｼｯｸE"/>
        </w:rPr>
        <w:t xml:space="preserve">　</w:t>
      </w:r>
      <w:r w:rsidR="007040E6" w:rsidRPr="001306DB">
        <w:rPr>
          <w:rFonts w:ascii="HGPｺﾞｼｯｸE" w:eastAsia="HGPｺﾞｼｯｸE" w:hAnsi="HGPｺﾞｼｯｸE"/>
        </w:rPr>
        <w:t>むすび</w:t>
      </w:r>
    </w:p>
    <w:p w14:paraId="5649DC2B" w14:textId="77777777" w:rsidR="00BF13EB" w:rsidRPr="001306DB" w:rsidRDefault="00BF13EB" w:rsidP="006E59F9">
      <w:pPr>
        <w:rPr>
          <w:rFonts w:ascii="Century" w:eastAsia="ＭＳ 明朝" w:hAnsi="Century"/>
        </w:rPr>
      </w:pPr>
    </w:p>
    <w:p w14:paraId="3FB96BF7" w14:textId="6179ED26" w:rsidR="008B4C2B" w:rsidRPr="001306DB" w:rsidRDefault="009278A1" w:rsidP="006E59F9">
      <w:pPr>
        <w:rPr>
          <w:rFonts w:ascii="Century" w:eastAsia="ＭＳ 明朝" w:hAnsi="Century"/>
        </w:rPr>
      </w:pPr>
      <w:r w:rsidRPr="001306DB">
        <w:rPr>
          <w:rFonts w:ascii="Cambria Math" w:eastAsia="ＭＳ 明朝" w:hAnsi="Cambria Math" w:cs="Cambria Math" w:hint="eastAsia"/>
        </w:rPr>
        <w:t>◆</w:t>
      </w:r>
      <w:r w:rsidR="007040E6" w:rsidRPr="001306DB">
        <w:rPr>
          <w:rFonts w:ascii="Century" w:eastAsia="ＭＳ 明朝" w:hAnsi="Century"/>
        </w:rPr>
        <w:t>添付資料</w:t>
      </w:r>
      <w:r w:rsidR="00BF13EB" w:rsidRPr="001306DB">
        <w:rPr>
          <w:rFonts w:ascii="Century" w:eastAsia="ＭＳ 明朝" w:hAnsi="Century"/>
        </w:rPr>
        <w:t xml:space="preserve">　　</w:t>
      </w:r>
    </w:p>
    <w:p w14:paraId="22AD497A" w14:textId="2932C704" w:rsidR="00BF13EB" w:rsidRPr="001306DB" w:rsidRDefault="007040E6" w:rsidP="009278A1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資料１</w:t>
      </w:r>
      <w:r w:rsidR="00BF13EB" w:rsidRPr="001306DB">
        <w:rPr>
          <w:rFonts w:ascii="Century" w:eastAsia="ＭＳ 明朝" w:hAnsi="Century"/>
        </w:rPr>
        <w:t>：</w:t>
      </w:r>
      <w:r w:rsidRPr="001306DB">
        <w:rPr>
          <w:rFonts w:ascii="Century" w:eastAsia="ＭＳ 明朝" w:hAnsi="Century"/>
        </w:rPr>
        <w:t>障害者権利条約全文</w:t>
      </w:r>
      <w:r w:rsidR="00BF13EB" w:rsidRPr="001306DB">
        <w:rPr>
          <w:rFonts w:ascii="Century" w:eastAsia="ＭＳ 明朝" w:hAnsi="Century"/>
        </w:rPr>
        <w:t xml:space="preserve">　　</w:t>
      </w:r>
      <w:r w:rsidR="00F2707E" w:rsidRPr="001306DB">
        <w:rPr>
          <w:rFonts w:ascii="Century" w:eastAsia="ＭＳ 明朝" w:hAnsi="Century"/>
        </w:rPr>
        <w:t>資料２</w:t>
      </w:r>
      <w:r w:rsidR="00BF13EB" w:rsidRPr="001306DB">
        <w:rPr>
          <w:rFonts w:ascii="Century" w:eastAsia="ＭＳ 明朝" w:hAnsi="Century"/>
        </w:rPr>
        <w:t>：</w:t>
      </w:r>
      <w:r w:rsidR="00F2707E" w:rsidRPr="001306DB">
        <w:rPr>
          <w:rFonts w:ascii="Century" w:eastAsia="ＭＳ 明朝" w:hAnsi="Century"/>
        </w:rPr>
        <w:t>朝日新聞</w:t>
      </w:r>
      <w:r w:rsidR="00F2707E" w:rsidRPr="001306DB">
        <w:rPr>
          <w:rFonts w:ascii="Century" w:eastAsia="ＭＳ 明朝" w:hAnsi="Century"/>
        </w:rPr>
        <w:t>2022</w:t>
      </w:r>
      <w:r w:rsidR="00F2707E" w:rsidRPr="001306DB">
        <w:rPr>
          <w:rFonts w:ascii="Century" w:eastAsia="ＭＳ 明朝" w:hAnsi="Century"/>
        </w:rPr>
        <w:t>年４月６日付</w:t>
      </w:r>
    </w:p>
    <w:p w14:paraId="769F313A" w14:textId="40BCF8FC" w:rsidR="00F2707E" w:rsidRPr="001306DB" w:rsidRDefault="009278A1" w:rsidP="006E59F9">
      <w:pPr>
        <w:rPr>
          <w:rFonts w:ascii="Century" w:eastAsia="ＭＳ 明朝" w:hAnsi="Century"/>
        </w:rPr>
      </w:pPr>
      <w:r w:rsidRPr="001306DB">
        <w:rPr>
          <w:rFonts w:ascii="Cambria Math" w:eastAsia="ＭＳ 明朝" w:hAnsi="Cambria Math" w:cs="Cambria Math" w:hint="eastAsia"/>
        </w:rPr>
        <w:t>◆</w:t>
      </w:r>
      <w:r w:rsidR="00F2707E" w:rsidRPr="001306DB">
        <w:rPr>
          <w:rFonts w:ascii="Century" w:eastAsia="ＭＳ 明朝" w:hAnsi="Century"/>
        </w:rPr>
        <w:t>お勧めの書籍</w:t>
      </w:r>
    </w:p>
    <w:p w14:paraId="129D1F05" w14:textId="7B2A579F" w:rsidR="007040E6" w:rsidRPr="001306DB" w:rsidRDefault="009278A1" w:rsidP="00BF13EB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 w:hint="eastAsia"/>
        </w:rPr>
        <w:t>・</w:t>
      </w:r>
      <w:r w:rsidR="00F2707E" w:rsidRPr="001306DB">
        <w:rPr>
          <w:rFonts w:ascii="Century" w:eastAsia="ＭＳ 明朝" w:hAnsi="Century"/>
        </w:rPr>
        <w:t>『えほん障害者権利条約』（共著</w:t>
      </w:r>
      <w:r w:rsidRPr="001306DB">
        <w:rPr>
          <w:rFonts w:ascii="Century" w:eastAsia="ＭＳ 明朝" w:hAnsi="Century" w:hint="eastAsia"/>
        </w:rPr>
        <w:t>：</w:t>
      </w:r>
      <w:r w:rsidR="00F2707E" w:rsidRPr="001306DB">
        <w:rPr>
          <w:rFonts w:ascii="Century" w:eastAsia="ＭＳ 明朝" w:hAnsi="Century"/>
        </w:rPr>
        <w:t>汐文社</w:t>
      </w:r>
      <w:r w:rsidRPr="001306DB">
        <w:rPr>
          <w:rFonts w:ascii="Century" w:eastAsia="ＭＳ 明朝" w:hAnsi="Century" w:hint="eastAsia"/>
        </w:rPr>
        <w:t>、</w:t>
      </w:r>
      <w:r w:rsidR="00F2707E" w:rsidRPr="001306DB">
        <w:rPr>
          <w:rFonts w:ascii="Century" w:eastAsia="ＭＳ 明朝" w:hAnsi="Century"/>
        </w:rPr>
        <w:t>2015</w:t>
      </w:r>
      <w:r w:rsidRPr="001306DB">
        <w:rPr>
          <w:rFonts w:ascii="Century" w:eastAsia="ＭＳ 明朝" w:hAnsi="Century" w:hint="eastAsia"/>
        </w:rPr>
        <w:t>年</w:t>
      </w:r>
      <w:r w:rsidR="00F2707E" w:rsidRPr="001306DB">
        <w:rPr>
          <w:rFonts w:ascii="Century" w:eastAsia="ＭＳ 明朝" w:hAnsi="Century"/>
        </w:rPr>
        <w:t>）</w:t>
      </w:r>
    </w:p>
    <w:p w14:paraId="518EE2DD" w14:textId="568A1DCB" w:rsidR="00F2707E" w:rsidRPr="001306DB" w:rsidRDefault="009278A1" w:rsidP="00BF13EB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 w:hint="eastAsia"/>
        </w:rPr>
        <w:t>・</w:t>
      </w:r>
      <w:r w:rsidR="00F2707E" w:rsidRPr="001306DB">
        <w:rPr>
          <w:rFonts w:ascii="Century" w:eastAsia="ＭＳ 明朝" w:hAnsi="Century"/>
        </w:rPr>
        <w:t>岩波ジュニア新書『障害者とともに働く』（共著</w:t>
      </w:r>
      <w:r w:rsidRPr="001306DB">
        <w:rPr>
          <w:rFonts w:ascii="Century" w:eastAsia="ＭＳ 明朝" w:hAnsi="Century" w:hint="eastAsia"/>
        </w:rPr>
        <w:t>：</w:t>
      </w:r>
      <w:r w:rsidR="00F2707E" w:rsidRPr="001306DB">
        <w:rPr>
          <w:rFonts w:ascii="Century" w:eastAsia="ＭＳ 明朝" w:hAnsi="Century"/>
        </w:rPr>
        <w:t>岩波書店</w:t>
      </w:r>
      <w:r w:rsidRPr="001306DB">
        <w:rPr>
          <w:rFonts w:ascii="Century" w:eastAsia="ＭＳ 明朝" w:hAnsi="Century" w:hint="eastAsia"/>
        </w:rPr>
        <w:t>、</w:t>
      </w:r>
      <w:r w:rsidR="00F2707E" w:rsidRPr="001306DB">
        <w:rPr>
          <w:rFonts w:ascii="Century" w:eastAsia="ＭＳ 明朝" w:hAnsi="Century"/>
        </w:rPr>
        <w:t>2020</w:t>
      </w:r>
      <w:r w:rsidRPr="001306DB">
        <w:rPr>
          <w:rFonts w:ascii="Century" w:eastAsia="ＭＳ 明朝" w:hAnsi="Century" w:hint="eastAsia"/>
        </w:rPr>
        <w:t>年</w:t>
      </w:r>
      <w:r w:rsidR="00F2707E" w:rsidRPr="001306DB">
        <w:rPr>
          <w:rFonts w:ascii="Century" w:eastAsia="ＭＳ 明朝" w:hAnsi="Century"/>
        </w:rPr>
        <w:t>）</w:t>
      </w:r>
    </w:p>
    <w:p w14:paraId="3C8997E8" w14:textId="56847790" w:rsidR="009278A1" w:rsidRPr="001306DB" w:rsidRDefault="009278A1" w:rsidP="00BF13EB">
      <w:pPr>
        <w:ind w:firstLineChars="100" w:firstLine="210"/>
        <w:rPr>
          <w:rFonts w:ascii="Century" w:eastAsia="ＭＳ 明朝" w:hAnsi="Century"/>
        </w:rPr>
      </w:pPr>
      <w:r w:rsidRPr="001306DB">
        <w:rPr>
          <w:rFonts w:ascii="Century" w:eastAsia="ＭＳ 明朝" w:hAnsi="Century" w:hint="eastAsia"/>
        </w:rPr>
        <w:t>・</w:t>
      </w:r>
      <w:r w:rsidRPr="001306DB">
        <w:rPr>
          <w:rFonts w:ascii="Century" w:eastAsia="ＭＳ 明朝" w:hAnsi="Century"/>
        </w:rPr>
        <w:t>『</w:t>
      </w:r>
      <w:r w:rsidR="00F2707E" w:rsidRPr="001306DB">
        <w:rPr>
          <w:rFonts w:ascii="Century" w:eastAsia="ＭＳ 明朝" w:hAnsi="Century"/>
        </w:rPr>
        <w:t>JD</w:t>
      </w:r>
      <w:r w:rsidR="00F2707E" w:rsidRPr="001306DB">
        <w:rPr>
          <w:rFonts w:ascii="Century" w:eastAsia="ＭＳ 明朝" w:hAnsi="Century"/>
        </w:rPr>
        <w:t>ブックレット</w:t>
      </w:r>
      <w:r w:rsidRPr="001306DB">
        <w:rPr>
          <w:rFonts w:ascii="Century" w:eastAsia="ＭＳ 明朝" w:hAnsi="Century" w:hint="eastAsia"/>
        </w:rPr>
        <w:t xml:space="preserve">５　</w:t>
      </w:r>
      <w:r w:rsidR="00F2707E" w:rsidRPr="001306DB">
        <w:rPr>
          <w:rFonts w:ascii="Century" w:eastAsia="ＭＳ 明朝" w:hAnsi="Century"/>
        </w:rPr>
        <w:t>障害のある人の分岐点</w:t>
      </w:r>
      <w:r w:rsidRPr="001306DB">
        <w:rPr>
          <w:rFonts w:ascii="Century" w:eastAsia="ＭＳ 明朝" w:hAnsi="Century" w:hint="eastAsia"/>
        </w:rPr>
        <w:t>－障害者権利条約に恥をかかせないで－</w:t>
      </w:r>
      <w:r w:rsidR="00F2707E" w:rsidRPr="001306DB">
        <w:rPr>
          <w:rFonts w:ascii="Century" w:eastAsia="ＭＳ 明朝" w:hAnsi="Century"/>
        </w:rPr>
        <w:t>』</w:t>
      </w:r>
    </w:p>
    <w:p w14:paraId="46805FB3" w14:textId="4F4C4897" w:rsidR="00F2707E" w:rsidRPr="009278A1" w:rsidRDefault="00F2707E" w:rsidP="009278A1">
      <w:pPr>
        <w:ind w:firstLineChars="200" w:firstLine="420"/>
        <w:rPr>
          <w:rFonts w:ascii="Century" w:eastAsia="ＭＳ 明朝" w:hAnsi="Century"/>
        </w:rPr>
      </w:pPr>
      <w:r w:rsidRPr="001306DB">
        <w:rPr>
          <w:rFonts w:ascii="Century" w:eastAsia="ＭＳ 明朝" w:hAnsi="Century"/>
        </w:rPr>
        <w:t>（やどかり出版</w:t>
      </w:r>
      <w:r w:rsidR="009278A1" w:rsidRPr="001306DB">
        <w:rPr>
          <w:rFonts w:ascii="Century" w:eastAsia="ＭＳ 明朝" w:hAnsi="Century" w:hint="eastAsia"/>
        </w:rPr>
        <w:t>、</w:t>
      </w:r>
      <w:r w:rsidRPr="001306DB">
        <w:rPr>
          <w:rFonts w:ascii="Century" w:eastAsia="ＭＳ 明朝" w:hAnsi="Century"/>
        </w:rPr>
        <w:t>2021</w:t>
      </w:r>
      <w:r w:rsidR="009278A1" w:rsidRPr="001306DB">
        <w:rPr>
          <w:rFonts w:ascii="Century" w:eastAsia="ＭＳ 明朝" w:hAnsi="Century" w:hint="eastAsia"/>
        </w:rPr>
        <w:t>年</w:t>
      </w:r>
      <w:r w:rsidRPr="001306DB">
        <w:rPr>
          <w:rFonts w:ascii="Century" w:eastAsia="ＭＳ 明朝" w:hAnsi="Century"/>
        </w:rPr>
        <w:t>）</w:t>
      </w:r>
    </w:p>
    <w:sectPr w:rsidR="00F2707E" w:rsidRPr="009278A1" w:rsidSect="00472F88"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DCE6F" w14:textId="77777777" w:rsidR="00250598" w:rsidRDefault="00250598" w:rsidP="009278A1">
      <w:r>
        <w:separator/>
      </w:r>
    </w:p>
  </w:endnote>
  <w:endnote w:type="continuationSeparator" w:id="0">
    <w:p w14:paraId="4BC536C3" w14:textId="77777777" w:rsidR="00250598" w:rsidRDefault="00250598" w:rsidP="0092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6707"/>
      <w:docPartObj>
        <w:docPartGallery w:val="Page Numbers (Bottom of Page)"/>
        <w:docPartUnique/>
      </w:docPartObj>
    </w:sdtPr>
    <w:sdtEndPr/>
    <w:sdtContent>
      <w:p w14:paraId="05276481" w14:textId="431EC42D" w:rsidR="009278A1" w:rsidRDefault="009278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DB" w:rsidRPr="001306DB">
          <w:rPr>
            <w:noProof/>
            <w:lang w:val="ja-JP"/>
          </w:rPr>
          <w:t>3</w:t>
        </w:r>
        <w:r>
          <w:fldChar w:fldCharType="end"/>
        </w:r>
      </w:p>
    </w:sdtContent>
  </w:sdt>
  <w:p w14:paraId="78FC2AB0" w14:textId="77777777" w:rsidR="009278A1" w:rsidRDefault="009278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F124" w14:textId="77777777" w:rsidR="00250598" w:rsidRDefault="00250598" w:rsidP="009278A1">
      <w:r>
        <w:separator/>
      </w:r>
    </w:p>
  </w:footnote>
  <w:footnote w:type="continuationSeparator" w:id="0">
    <w:p w14:paraId="5F2889E9" w14:textId="77777777" w:rsidR="00250598" w:rsidRDefault="00250598" w:rsidP="0092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ADA"/>
    <w:multiLevelType w:val="hybridMultilevel"/>
    <w:tmpl w:val="399C6188"/>
    <w:lvl w:ilvl="0" w:tplc="16900A00">
      <w:start w:val="1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08"/>
    <w:rsid w:val="00032B71"/>
    <w:rsid w:val="0004115F"/>
    <w:rsid w:val="00056990"/>
    <w:rsid w:val="00087BB7"/>
    <w:rsid w:val="00092548"/>
    <w:rsid w:val="000D4043"/>
    <w:rsid w:val="000F2002"/>
    <w:rsid w:val="001306DB"/>
    <w:rsid w:val="001832C1"/>
    <w:rsid w:val="00197D15"/>
    <w:rsid w:val="001D0665"/>
    <w:rsid w:val="00250598"/>
    <w:rsid w:val="00256F28"/>
    <w:rsid w:val="002A0B3A"/>
    <w:rsid w:val="00377DD5"/>
    <w:rsid w:val="003A7E66"/>
    <w:rsid w:val="00472F88"/>
    <w:rsid w:val="004B1754"/>
    <w:rsid w:val="004B3B89"/>
    <w:rsid w:val="004D25AA"/>
    <w:rsid w:val="006C5009"/>
    <w:rsid w:val="006D2517"/>
    <w:rsid w:val="006E59F9"/>
    <w:rsid w:val="007040E6"/>
    <w:rsid w:val="00750894"/>
    <w:rsid w:val="007646B3"/>
    <w:rsid w:val="0080796A"/>
    <w:rsid w:val="00854AEC"/>
    <w:rsid w:val="00867148"/>
    <w:rsid w:val="008A1904"/>
    <w:rsid w:val="008B4C2B"/>
    <w:rsid w:val="008D61D3"/>
    <w:rsid w:val="009278A1"/>
    <w:rsid w:val="009D156F"/>
    <w:rsid w:val="009F4508"/>
    <w:rsid w:val="00AC2F69"/>
    <w:rsid w:val="00B023F4"/>
    <w:rsid w:val="00BC271E"/>
    <w:rsid w:val="00BC7D7A"/>
    <w:rsid w:val="00BF13EB"/>
    <w:rsid w:val="00C84FA3"/>
    <w:rsid w:val="00D20EBE"/>
    <w:rsid w:val="00D659D6"/>
    <w:rsid w:val="00DE731E"/>
    <w:rsid w:val="00DF1B99"/>
    <w:rsid w:val="00E6744C"/>
    <w:rsid w:val="00EB540E"/>
    <w:rsid w:val="00EC7A4B"/>
    <w:rsid w:val="00F2707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CE817"/>
  <w15:chartTrackingRefBased/>
  <w15:docId w15:val="{F7D1979C-3C98-4C7A-82BB-8342254D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7DD5"/>
    <w:rPr>
      <w:rFonts w:ascii="ＭＳ 明朝" w:eastAsia="ＭＳ 明朝" w:hAnsi="Courier New" w:cs="Times New Roman"/>
      <w:szCs w:val="20"/>
    </w:rPr>
  </w:style>
  <w:style w:type="character" w:customStyle="1" w:styleId="a4">
    <w:name w:val="書式なし (文字)"/>
    <w:basedOn w:val="a0"/>
    <w:link w:val="a3"/>
    <w:semiHidden/>
    <w:rsid w:val="00377DD5"/>
    <w:rPr>
      <w:rFonts w:ascii="ＭＳ 明朝" w:eastAsia="ＭＳ 明朝" w:hAnsi="Courier New" w:cs="Times New Roman"/>
      <w:szCs w:val="20"/>
    </w:rPr>
  </w:style>
  <w:style w:type="paragraph" w:styleId="a5">
    <w:name w:val="List Paragraph"/>
    <w:basedOn w:val="a"/>
    <w:uiPriority w:val="34"/>
    <w:qFormat/>
    <w:rsid w:val="00D20EB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27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78A1"/>
  </w:style>
  <w:style w:type="paragraph" w:styleId="a8">
    <w:name w:val="footer"/>
    <w:basedOn w:val="a"/>
    <w:link w:val="a9"/>
    <w:uiPriority w:val="99"/>
    <w:unhideWhenUsed/>
    <w:rsid w:val="009278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7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8BE0-7DCF-4BC2-B2A5-3CFBE215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打越 理恵</cp:lastModifiedBy>
  <cp:revision>12</cp:revision>
  <dcterms:created xsi:type="dcterms:W3CDTF">2022-05-23T01:52:00Z</dcterms:created>
  <dcterms:modified xsi:type="dcterms:W3CDTF">2022-06-13T06:03:00Z</dcterms:modified>
</cp:coreProperties>
</file>